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B0" w:rsidRDefault="007D429D">
      <w:r>
        <w:rPr>
          <w:noProof/>
          <w:lang w:eastAsia="en-GB"/>
        </w:rPr>
        <mc:AlternateContent>
          <mc:Choice Requires="wps">
            <w:drawing>
              <wp:anchor distT="0" distB="0" distL="114300" distR="114300" simplePos="0" relativeHeight="251665408" behindDoc="0" locked="0" layoutInCell="1" allowOverlap="1" wp14:anchorId="4DF1F16A" wp14:editId="55C74380">
                <wp:simplePos x="0" y="0"/>
                <wp:positionH relativeFrom="column">
                  <wp:posOffset>4895850</wp:posOffset>
                </wp:positionH>
                <wp:positionV relativeFrom="paragraph">
                  <wp:posOffset>4286250</wp:posOffset>
                </wp:positionV>
                <wp:extent cx="4781550" cy="18478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847850"/>
                        </a:xfrm>
                        <a:prstGeom prst="rect">
                          <a:avLst/>
                        </a:prstGeom>
                        <a:noFill/>
                        <a:ln w="9525">
                          <a:solidFill>
                            <a:srgbClr val="000000"/>
                          </a:solidFill>
                          <a:miter lim="800000"/>
                          <a:headEnd/>
                          <a:tailEnd/>
                        </a:ln>
                      </wps:spPr>
                      <wps:txbx>
                        <w:txbxContent>
                          <w:p w:rsidR="007D429D" w:rsidRDefault="006F0C8F" w:rsidP="00A24C99">
                            <w:pPr>
                              <w:rPr>
                                <w:rFonts w:ascii="Comic Sans MS" w:hAnsi="Comic Sans MS"/>
                                <w:sz w:val="18"/>
                              </w:rPr>
                            </w:pPr>
                            <w:r>
                              <w:t xml:space="preserve"> </w:t>
                            </w:r>
                            <w:r w:rsidR="007D429D">
                              <w:rPr>
                                <w:rFonts w:ascii="Comic Sans MS" w:hAnsi="Comic Sans MS"/>
                                <w:b/>
                                <w:sz w:val="28"/>
                                <w:u w:val="single"/>
                              </w:rPr>
                              <w:t>Computing-</w:t>
                            </w:r>
                            <w:r w:rsidR="00A24C99">
                              <w:rPr>
                                <w:rFonts w:ascii="Comic Sans MS" w:hAnsi="Comic Sans MS"/>
                                <w:b/>
                                <w:u w:val="single"/>
                              </w:rPr>
                              <w:t>Databases</w:t>
                            </w:r>
                            <w:r w:rsidR="007D429D" w:rsidRPr="007D429D">
                              <w:rPr>
                                <w:rFonts w:ascii="Comic Sans MS" w:hAnsi="Comic Sans MS"/>
                                <w:b/>
                              </w:rPr>
                              <w:t xml:space="preserve"> -</w:t>
                            </w:r>
                            <w:r w:rsidR="00A24C99" w:rsidRPr="007D429D">
                              <w:rPr>
                                <w:rFonts w:ascii="Comic Sans MS" w:hAnsi="Comic Sans MS"/>
                                <w:b/>
                              </w:rPr>
                              <w:t xml:space="preserve"> </w:t>
                            </w:r>
                            <w:r w:rsidR="00A24C99" w:rsidRPr="00A24C99">
                              <w:rPr>
                                <w:rFonts w:ascii="Comic Sans MS" w:hAnsi="Comic Sans MS"/>
                                <w:sz w:val="18"/>
                              </w:rPr>
                              <w:t>During this unit we will learn to understand the different ways to search a database in order to answer questions correctly.  We will design an avatar and successfully enter information</w:t>
                            </w:r>
                            <w:r w:rsidR="007D429D">
                              <w:rPr>
                                <w:rFonts w:ascii="Comic Sans MS" w:hAnsi="Comic Sans MS"/>
                                <w:sz w:val="18"/>
                              </w:rPr>
                              <w:t xml:space="preserve"> about our avatars</w:t>
                            </w:r>
                            <w:r w:rsidR="00A24C99" w:rsidRPr="00A24C99">
                              <w:rPr>
                                <w:rFonts w:ascii="Comic Sans MS" w:hAnsi="Comic Sans MS"/>
                                <w:sz w:val="18"/>
                              </w:rPr>
                              <w:t xml:space="preserve"> into a class da</w:t>
                            </w:r>
                            <w:r w:rsidR="007D429D">
                              <w:rPr>
                                <w:rFonts w:ascii="Comic Sans MS" w:hAnsi="Comic Sans MS"/>
                                <w:sz w:val="18"/>
                              </w:rPr>
                              <w:t>tabase. We will also each create ou</w:t>
                            </w:r>
                            <w:r w:rsidR="00A24C99" w:rsidRPr="00A24C99">
                              <w:rPr>
                                <w:rFonts w:ascii="Comic Sans MS" w:hAnsi="Comic Sans MS"/>
                                <w:sz w:val="18"/>
                              </w:rPr>
                              <w:t>r own database on a topic</w:t>
                            </w:r>
                            <w:r w:rsidR="007D429D">
                              <w:rPr>
                                <w:rFonts w:ascii="Comic Sans MS" w:hAnsi="Comic Sans MS"/>
                                <w:sz w:val="18"/>
                              </w:rPr>
                              <w:t xml:space="preserve"> of our choice and add records to our database</w:t>
                            </w:r>
                            <w:r w:rsidR="00A24C99" w:rsidRPr="00A24C99">
                              <w:rPr>
                                <w:rFonts w:ascii="Comic Sans MS" w:hAnsi="Comic Sans MS"/>
                                <w:sz w:val="18"/>
                              </w:rPr>
                              <w:t xml:space="preserve">. </w:t>
                            </w:r>
                          </w:p>
                          <w:p w:rsidR="006F0C8F" w:rsidRPr="0059061F" w:rsidRDefault="00AB313D" w:rsidP="00A24C99">
                            <w:pPr>
                              <w:rPr>
                                <w:rFonts w:ascii="Comic Sans MS" w:hAnsi="Comic Sans MS"/>
                              </w:rPr>
                            </w:pPr>
                            <w:r>
                              <w:rPr>
                                <w:rFonts w:ascii="Comic Sans MS" w:hAnsi="Comic Sans MS"/>
                                <w:b/>
                                <w:sz w:val="18"/>
                                <w:u w:val="single"/>
                              </w:rPr>
                              <w:t xml:space="preserve">Game Creator </w:t>
                            </w:r>
                            <w:r w:rsidR="00A24C99" w:rsidRPr="00A24C99">
                              <w:rPr>
                                <w:rFonts w:ascii="Comic Sans MS" w:hAnsi="Comic Sans MS"/>
                                <w:sz w:val="18"/>
                              </w:rPr>
                              <w:t>We will begin by reviewing and analysing a computer game. We will also describe some of the elements that make a</w:t>
                            </w:r>
                            <w:r w:rsidR="0059061F">
                              <w:rPr>
                                <w:rFonts w:ascii="Comic Sans MS" w:hAnsi="Comic Sans MS"/>
                              </w:rPr>
                              <w:t xml:space="preserve"> </w:t>
                            </w:r>
                            <w:r w:rsidR="00A24C99" w:rsidRPr="00A24C99">
                              <w:rPr>
                                <w:rFonts w:ascii="Comic Sans MS" w:hAnsi="Comic Sans MS"/>
                                <w:sz w:val="18"/>
                              </w:rPr>
                              <w:t>successful game.</w:t>
                            </w:r>
                            <w:r w:rsidR="0059061F">
                              <w:rPr>
                                <w:rFonts w:ascii="Comic Sans MS" w:hAnsi="Comic Sans MS"/>
                              </w:rPr>
                              <w:t xml:space="preserve"> </w:t>
                            </w:r>
                            <w:r w:rsidR="00A24C99" w:rsidRPr="00A24C99">
                              <w:rPr>
                                <w:rFonts w:ascii="Comic Sans MS" w:hAnsi="Comic Sans MS"/>
                                <w:sz w:val="18"/>
                              </w:rPr>
                              <w:t xml:space="preserve">Children can begin the process of designing </w:t>
                            </w:r>
                            <w:r w:rsidR="00A24C99" w:rsidRPr="0059061F">
                              <w:rPr>
                                <w:rFonts w:ascii="Comic Sans MS" w:hAnsi="Comic Sans MS"/>
                                <w:sz w:val="18"/>
                                <w:szCs w:val="18"/>
                              </w:rPr>
                              <w:t>their own game</w:t>
                            </w:r>
                            <w:r>
                              <w:rPr>
                                <w:rFonts w:ascii="Comic Sans MS" w:hAnsi="Comic Sans MS"/>
                                <w:sz w:val="18"/>
                                <w:szCs w:val="18"/>
                              </w:rPr>
                              <w:t>.</w:t>
                            </w:r>
                          </w:p>
                          <w:p w:rsidR="00D2161B" w:rsidRPr="00A24C99" w:rsidRDefault="00D2161B" w:rsidP="005907B1">
                            <w:pPr>
                              <w:rPr>
                                <w:rFonts w:ascii="Comic Sans MS" w:hAnsi="Comic Sans MS"/>
                                <w:sz w:val="18"/>
                              </w:rPr>
                            </w:pPr>
                          </w:p>
                          <w:p w:rsidR="00354159" w:rsidRPr="00A24C99" w:rsidRDefault="00354159" w:rsidP="005907B1">
                            <w:pPr>
                              <w:rPr>
                                <w:rFonts w:ascii="Comic Sans MS" w:hAnsi="Comic Sans MS"/>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1F16A" id="_x0000_t202" coordsize="21600,21600" o:spt="202" path="m,l,21600r21600,l21600,xe">
                <v:stroke joinstyle="miter"/>
                <v:path gradientshapeok="t" o:connecttype="rect"/>
              </v:shapetype>
              <v:shape id="Text Box 2" o:spid="_x0000_s1026" type="#_x0000_t202" style="position:absolute;margin-left:385.5pt;margin-top:337.5pt;width:376.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" filled="f">
                <v:textbox>
                  <w:txbxContent>
                    <w:p w:rsidR="007D429D" w:rsidRDefault="006F0C8F" w:rsidP="00A24C99">
                      <w:pPr>
                        <w:rPr>
                          <w:rFonts w:ascii="Comic Sans MS" w:hAnsi="Comic Sans MS"/>
                          <w:sz w:val="18"/>
                        </w:rPr>
                      </w:pPr>
                      <w:r>
                        <w:t xml:space="preserve"> </w:t>
                      </w:r>
                      <w:r w:rsidR="007D429D">
                        <w:rPr>
                          <w:rFonts w:ascii="Comic Sans MS" w:hAnsi="Comic Sans MS"/>
                          <w:b/>
                          <w:sz w:val="28"/>
                          <w:u w:val="single"/>
                        </w:rPr>
                        <w:t>Computing-</w:t>
                      </w:r>
                      <w:r w:rsidR="00A24C99">
                        <w:rPr>
                          <w:rFonts w:ascii="Comic Sans MS" w:hAnsi="Comic Sans MS"/>
                          <w:b/>
                          <w:u w:val="single"/>
                        </w:rPr>
                        <w:t>Databases</w:t>
                      </w:r>
                      <w:r w:rsidR="007D429D" w:rsidRPr="007D429D">
                        <w:rPr>
                          <w:rFonts w:ascii="Comic Sans MS" w:hAnsi="Comic Sans MS"/>
                          <w:b/>
                        </w:rPr>
                        <w:t xml:space="preserve"> -</w:t>
                      </w:r>
                      <w:r w:rsidR="00A24C99" w:rsidRPr="007D429D">
                        <w:rPr>
                          <w:rFonts w:ascii="Comic Sans MS" w:hAnsi="Comic Sans MS"/>
                          <w:b/>
                        </w:rPr>
                        <w:t xml:space="preserve"> </w:t>
                      </w:r>
                      <w:r w:rsidR="00A24C99" w:rsidRPr="00A24C99">
                        <w:rPr>
                          <w:rFonts w:ascii="Comic Sans MS" w:hAnsi="Comic Sans MS"/>
                          <w:sz w:val="18"/>
                        </w:rPr>
                        <w:t>During this unit we will learn to understand the different ways to search a database in order to answer questions correctly.  We will design an avatar and successfully enter information</w:t>
                      </w:r>
                      <w:r w:rsidR="007D429D">
                        <w:rPr>
                          <w:rFonts w:ascii="Comic Sans MS" w:hAnsi="Comic Sans MS"/>
                          <w:sz w:val="18"/>
                        </w:rPr>
                        <w:t xml:space="preserve"> about our avatars</w:t>
                      </w:r>
                      <w:r w:rsidR="00A24C99" w:rsidRPr="00A24C99">
                        <w:rPr>
                          <w:rFonts w:ascii="Comic Sans MS" w:hAnsi="Comic Sans MS"/>
                          <w:sz w:val="18"/>
                        </w:rPr>
                        <w:t xml:space="preserve"> into a class da</w:t>
                      </w:r>
                      <w:r w:rsidR="007D429D">
                        <w:rPr>
                          <w:rFonts w:ascii="Comic Sans MS" w:hAnsi="Comic Sans MS"/>
                          <w:sz w:val="18"/>
                        </w:rPr>
                        <w:t>tabase. We will also each create ou</w:t>
                      </w:r>
                      <w:r w:rsidR="00A24C99" w:rsidRPr="00A24C99">
                        <w:rPr>
                          <w:rFonts w:ascii="Comic Sans MS" w:hAnsi="Comic Sans MS"/>
                          <w:sz w:val="18"/>
                        </w:rPr>
                        <w:t>r own database on a topic</w:t>
                      </w:r>
                      <w:r w:rsidR="007D429D">
                        <w:rPr>
                          <w:rFonts w:ascii="Comic Sans MS" w:hAnsi="Comic Sans MS"/>
                          <w:sz w:val="18"/>
                        </w:rPr>
                        <w:t xml:space="preserve"> of our choice and add records to our database</w:t>
                      </w:r>
                      <w:r w:rsidR="00A24C99" w:rsidRPr="00A24C99">
                        <w:rPr>
                          <w:rFonts w:ascii="Comic Sans MS" w:hAnsi="Comic Sans MS"/>
                          <w:sz w:val="18"/>
                        </w:rPr>
                        <w:t xml:space="preserve">. </w:t>
                      </w:r>
                    </w:p>
                    <w:p w:rsidR="006F0C8F" w:rsidRPr="0059061F" w:rsidRDefault="00AB313D" w:rsidP="00A24C99">
                      <w:pPr>
                        <w:rPr>
                          <w:rFonts w:ascii="Comic Sans MS" w:hAnsi="Comic Sans MS"/>
                        </w:rPr>
                      </w:pPr>
                      <w:r>
                        <w:rPr>
                          <w:rFonts w:ascii="Comic Sans MS" w:hAnsi="Comic Sans MS"/>
                          <w:b/>
                          <w:sz w:val="18"/>
                          <w:u w:val="single"/>
                        </w:rPr>
                        <w:t xml:space="preserve">Game Creator </w:t>
                      </w:r>
                      <w:r w:rsidR="00A24C99" w:rsidRPr="00A24C99">
                        <w:rPr>
                          <w:rFonts w:ascii="Comic Sans MS" w:hAnsi="Comic Sans MS"/>
                          <w:sz w:val="18"/>
                        </w:rPr>
                        <w:t>We will begin by reviewing and analysing a computer game. We will also describe some of the elements that make a</w:t>
                      </w:r>
                      <w:r w:rsidR="0059061F">
                        <w:rPr>
                          <w:rFonts w:ascii="Comic Sans MS" w:hAnsi="Comic Sans MS"/>
                        </w:rPr>
                        <w:t xml:space="preserve"> </w:t>
                      </w:r>
                      <w:r w:rsidR="00A24C99" w:rsidRPr="00A24C99">
                        <w:rPr>
                          <w:rFonts w:ascii="Comic Sans MS" w:hAnsi="Comic Sans MS"/>
                          <w:sz w:val="18"/>
                        </w:rPr>
                        <w:t>successful game.</w:t>
                      </w:r>
                      <w:r w:rsidR="0059061F">
                        <w:rPr>
                          <w:rFonts w:ascii="Comic Sans MS" w:hAnsi="Comic Sans MS"/>
                        </w:rPr>
                        <w:t xml:space="preserve"> </w:t>
                      </w:r>
                      <w:r w:rsidR="00A24C99" w:rsidRPr="00A24C99">
                        <w:rPr>
                          <w:rFonts w:ascii="Comic Sans MS" w:hAnsi="Comic Sans MS"/>
                          <w:sz w:val="18"/>
                        </w:rPr>
                        <w:t xml:space="preserve">Children can begin the process of designing </w:t>
                      </w:r>
                      <w:r w:rsidR="00A24C99" w:rsidRPr="0059061F">
                        <w:rPr>
                          <w:rFonts w:ascii="Comic Sans MS" w:hAnsi="Comic Sans MS"/>
                          <w:sz w:val="18"/>
                          <w:szCs w:val="18"/>
                        </w:rPr>
                        <w:t>their own game</w:t>
                      </w:r>
                      <w:r>
                        <w:rPr>
                          <w:rFonts w:ascii="Comic Sans MS" w:hAnsi="Comic Sans MS"/>
                          <w:sz w:val="18"/>
                          <w:szCs w:val="18"/>
                        </w:rPr>
                        <w:t>.</w:t>
                      </w:r>
                    </w:p>
                    <w:p w:rsidR="00D2161B" w:rsidRPr="00A24C99" w:rsidRDefault="00D2161B" w:rsidP="005907B1">
                      <w:pPr>
                        <w:rPr>
                          <w:rFonts w:ascii="Comic Sans MS" w:hAnsi="Comic Sans MS"/>
                          <w:sz w:val="18"/>
                        </w:rPr>
                      </w:pPr>
                    </w:p>
                    <w:p w:rsidR="00354159" w:rsidRPr="00A24C99" w:rsidRDefault="00354159" w:rsidP="005907B1">
                      <w:pPr>
                        <w:rPr>
                          <w:rFonts w:ascii="Comic Sans MS" w:hAnsi="Comic Sans MS"/>
                          <w:sz w:val="18"/>
                        </w:rPr>
                      </w:pPr>
                    </w:p>
                  </w:txbxContent>
                </v:textbox>
              </v:shape>
            </w:pict>
          </mc:Fallback>
        </mc:AlternateContent>
      </w:r>
      <w:r w:rsidR="00F04DB8">
        <w:rPr>
          <w:noProof/>
          <w:lang w:eastAsia="en-GB"/>
        </w:rPr>
        <mc:AlternateContent>
          <mc:Choice Requires="wps">
            <w:drawing>
              <wp:anchor distT="0" distB="0" distL="114300" distR="114300" simplePos="0" relativeHeight="251678720" behindDoc="0" locked="0" layoutInCell="1" allowOverlap="1" wp14:anchorId="72CD693B" wp14:editId="4D4AF7EA">
                <wp:simplePos x="0" y="0"/>
                <wp:positionH relativeFrom="column">
                  <wp:posOffset>6486525</wp:posOffset>
                </wp:positionH>
                <wp:positionV relativeFrom="paragraph">
                  <wp:posOffset>2028825</wp:posOffset>
                </wp:positionV>
                <wp:extent cx="3181350" cy="21907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190750"/>
                        </a:xfrm>
                        <a:prstGeom prst="rect">
                          <a:avLst/>
                        </a:prstGeom>
                        <a:noFill/>
                        <a:ln w="9525">
                          <a:solidFill>
                            <a:srgbClr val="000000"/>
                          </a:solidFill>
                          <a:miter lim="800000"/>
                          <a:headEnd/>
                          <a:tailEnd/>
                        </a:ln>
                      </wps:spPr>
                      <wps:txbx>
                        <w:txbxContent>
                          <w:p w:rsidR="007D429D" w:rsidRDefault="00A51DC4" w:rsidP="00BA0702">
                            <w:pPr>
                              <w:spacing w:after="0"/>
                              <w:rPr>
                                <w:rFonts w:ascii="Comic Sans MS" w:hAnsi="Comic Sans MS"/>
                                <w:b/>
                                <w:u w:val="single"/>
                              </w:rPr>
                            </w:pPr>
                            <w:r w:rsidRPr="000A7B37">
                              <w:rPr>
                                <w:sz w:val="20"/>
                              </w:rPr>
                              <w:t xml:space="preserve"> </w:t>
                            </w:r>
                            <w:r>
                              <w:rPr>
                                <w:rFonts w:ascii="Comic Sans MS" w:hAnsi="Comic Sans MS"/>
                                <w:b/>
                                <w:sz w:val="24"/>
                                <w:u w:val="single"/>
                              </w:rPr>
                              <w:t>Art</w:t>
                            </w:r>
                            <w:r w:rsidRPr="00A51DC4">
                              <w:rPr>
                                <w:rFonts w:ascii="Comic Sans MS" w:hAnsi="Comic Sans MS"/>
                                <w:sz w:val="20"/>
                              </w:rPr>
                              <w:t xml:space="preserve"> </w:t>
                            </w:r>
                            <w:r w:rsidRPr="00A51DC4">
                              <w:rPr>
                                <w:rFonts w:ascii="Comic Sans MS" w:hAnsi="Comic Sans MS"/>
                                <w:sz w:val="18"/>
                              </w:rPr>
                              <w:t xml:space="preserve">We will be creating Anglo-Saxon </w:t>
                            </w:r>
                            <w:proofErr w:type="spellStart"/>
                            <w:r w:rsidRPr="00A51DC4">
                              <w:rPr>
                                <w:rFonts w:ascii="Comic Sans MS" w:hAnsi="Comic Sans MS"/>
                                <w:sz w:val="18"/>
                              </w:rPr>
                              <w:t>collograph</w:t>
                            </w:r>
                            <w:proofErr w:type="spellEnd"/>
                            <w:r w:rsidRPr="00A51DC4">
                              <w:rPr>
                                <w:rFonts w:ascii="Comic Sans MS" w:hAnsi="Comic Sans MS"/>
                                <w:sz w:val="18"/>
                              </w:rPr>
                              <w:t xml:space="preserve"> art based on </w:t>
                            </w:r>
                            <w:r w:rsidR="007D429D">
                              <w:rPr>
                                <w:rFonts w:ascii="Comic Sans MS" w:hAnsi="Comic Sans MS"/>
                                <w:sz w:val="18"/>
                              </w:rPr>
                              <w:t xml:space="preserve">Anglo Saxon pattern; </w:t>
                            </w:r>
                            <w:r w:rsidRPr="00A51DC4">
                              <w:rPr>
                                <w:rFonts w:ascii="Comic Sans MS" w:hAnsi="Comic Sans MS"/>
                                <w:sz w:val="18"/>
                              </w:rPr>
                              <w:t>pr</w:t>
                            </w:r>
                            <w:r>
                              <w:rPr>
                                <w:rFonts w:ascii="Comic Sans MS" w:hAnsi="Comic Sans MS"/>
                                <w:sz w:val="18"/>
                              </w:rPr>
                              <w:t xml:space="preserve">inting patterns using different </w:t>
                            </w:r>
                            <w:r w:rsidRPr="00A51DC4">
                              <w:rPr>
                                <w:rFonts w:ascii="Comic Sans MS" w:hAnsi="Comic Sans MS"/>
                                <w:sz w:val="18"/>
                              </w:rPr>
                              <w:t xml:space="preserve">textures to create effect.  </w:t>
                            </w:r>
                          </w:p>
                          <w:p w:rsidR="00A51DC4" w:rsidRPr="00A51DC4" w:rsidRDefault="007D429D" w:rsidP="00A51DC4">
                            <w:pPr>
                              <w:rPr>
                                <w:rFonts w:ascii="Comic Sans MS" w:hAnsi="Comic Sans MS"/>
                                <w:b/>
                                <w:sz w:val="24"/>
                                <w:u w:val="single"/>
                              </w:rPr>
                            </w:pPr>
                            <w:r w:rsidRPr="007D429D">
                              <w:rPr>
                                <w:rFonts w:ascii="Comic Sans MS" w:hAnsi="Comic Sans MS"/>
                                <w:b/>
                                <w:sz w:val="24"/>
                              </w:rPr>
                              <w:t>DT</w:t>
                            </w:r>
                            <w:r>
                              <w:rPr>
                                <w:rFonts w:ascii="Comic Sans MS" w:hAnsi="Comic Sans MS"/>
                                <w:b/>
                                <w:sz w:val="24"/>
                              </w:rPr>
                              <w:t xml:space="preserve"> - </w:t>
                            </w:r>
                            <w:r w:rsidR="00A51DC4" w:rsidRPr="007D429D">
                              <w:rPr>
                                <w:rFonts w:ascii="Comic Sans MS" w:hAnsi="Comic Sans MS"/>
                                <w:sz w:val="18"/>
                                <w:szCs w:val="18"/>
                              </w:rPr>
                              <w:t>This</w:t>
                            </w:r>
                            <w:r w:rsidR="00A51DC4" w:rsidRPr="00A51DC4">
                              <w:rPr>
                                <w:rFonts w:ascii="Comic Sans MS" w:hAnsi="Comic Sans MS"/>
                                <w:sz w:val="18"/>
                                <w:szCs w:val="18"/>
                              </w:rPr>
                              <w:t xml:space="preserve"> term we will be working on a textiles project to design a coat for Vikings to use using modern materials.  We will research the design specifications and functionality of coats that we wear in order to design our coat.  Each design will be critiqued by other members of the class and evaluate the designs.  We will choose one coat to make to learn about different</w:t>
                            </w:r>
                            <w:r w:rsidR="00A51DC4" w:rsidRPr="00AD2D6C">
                              <w:rPr>
                                <w:rFonts w:ascii="Comic Sans MS" w:hAnsi="Comic Sans MS"/>
                                <w:sz w:val="20"/>
                              </w:rPr>
                              <w:t xml:space="preserve"> </w:t>
                            </w:r>
                            <w:r w:rsidR="00A51DC4" w:rsidRPr="00F04DB8">
                              <w:rPr>
                                <w:rFonts w:ascii="Comic Sans MS" w:hAnsi="Comic Sans MS"/>
                                <w:sz w:val="18"/>
                              </w:rPr>
                              <w:t>stitching techniques.</w:t>
                            </w:r>
                            <w:bookmarkStart w:id="0" w:name="_GoBack"/>
                            <w:bookmarkEnd w:id="0"/>
                          </w:p>
                          <w:p w:rsidR="00A51DC4" w:rsidRPr="00616213" w:rsidRDefault="00A51DC4" w:rsidP="00A51DC4">
                            <w:pPr>
                              <w:rPr>
                                <w:rFonts w:ascii="Comic Sans MS" w:hAnsi="Comic Sans MS"/>
                                <w:sz w:val="24"/>
                              </w:rPr>
                            </w:pPr>
                          </w:p>
                          <w:p w:rsidR="00A51DC4" w:rsidRPr="00616213" w:rsidRDefault="00A51DC4" w:rsidP="00A51DC4">
                            <w:pPr>
                              <w:rPr>
                                <w:rFonts w:ascii="Comic Sans MS" w:hAnsi="Comic Sans MS"/>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693B" id="_x0000_s1027" type="#_x0000_t202" style="position:absolute;margin-left:510.75pt;margin-top:159.75pt;width:250.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" filled="f">
                <v:textbox>
                  <w:txbxContent>
                    <w:p w:rsidR="007D429D" w:rsidRDefault="00A51DC4" w:rsidP="00BA0702">
                      <w:pPr>
                        <w:spacing w:after="0"/>
                        <w:rPr>
                          <w:rFonts w:ascii="Comic Sans MS" w:hAnsi="Comic Sans MS"/>
                          <w:b/>
                          <w:u w:val="single"/>
                        </w:rPr>
                      </w:pPr>
                      <w:r w:rsidRPr="000A7B37">
                        <w:rPr>
                          <w:sz w:val="20"/>
                        </w:rPr>
                        <w:t xml:space="preserve"> </w:t>
                      </w:r>
                      <w:r>
                        <w:rPr>
                          <w:rFonts w:ascii="Comic Sans MS" w:hAnsi="Comic Sans MS"/>
                          <w:b/>
                          <w:sz w:val="24"/>
                          <w:u w:val="single"/>
                        </w:rPr>
                        <w:t>Art</w:t>
                      </w:r>
                      <w:r w:rsidRPr="00A51DC4">
                        <w:rPr>
                          <w:rFonts w:ascii="Comic Sans MS" w:hAnsi="Comic Sans MS"/>
                          <w:sz w:val="20"/>
                        </w:rPr>
                        <w:t xml:space="preserve"> </w:t>
                      </w:r>
                      <w:r w:rsidRPr="00A51DC4">
                        <w:rPr>
                          <w:rFonts w:ascii="Comic Sans MS" w:hAnsi="Comic Sans MS"/>
                          <w:sz w:val="18"/>
                        </w:rPr>
                        <w:t xml:space="preserve">We will be creating Anglo-Saxon </w:t>
                      </w:r>
                      <w:proofErr w:type="spellStart"/>
                      <w:r w:rsidRPr="00A51DC4">
                        <w:rPr>
                          <w:rFonts w:ascii="Comic Sans MS" w:hAnsi="Comic Sans MS"/>
                          <w:sz w:val="18"/>
                        </w:rPr>
                        <w:t>collograph</w:t>
                      </w:r>
                      <w:proofErr w:type="spellEnd"/>
                      <w:r w:rsidRPr="00A51DC4">
                        <w:rPr>
                          <w:rFonts w:ascii="Comic Sans MS" w:hAnsi="Comic Sans MS"/>
                          <w:sz w:val="18"/>
                        </w:rPr>
                        <w:t xml:space="preserve"> art based on </w:t>
                      </w:r>
                      <w:r w:rsidR="007D429D">
                        <w:rPr>
                          <w:rFonts w:ascii="Comic Sans MS" w:hAnsi="Comic Sans MS"/>
                          <w:sz w:val="18"/>
                        </w:rPr>
                        <w:t xml:space="preserve">Anglo Saxon pattern; </w:t>
                      </w:r>
                      <w:r w:rsidRPr="00A51DC4">
                        <w:rPr>
                          <w:rFonts w:ascii="Comic Sans MS" w:hAnsi="Comic Sans MS"/>
                          <w:sz w:val="18"/>
                        </w:rPr>
                        <w:t>pr</w:t>
                      </w:r>
                      <w:r>
                        <w:rPr>
                          <w:rFonts w:ascii="Comic Sans MS" w:hAnsi="Comic Sans MS"/>
                          <w:sz w:val="18"/>
                        </w:rPr>
                        <w:t xml:space="preserve">inting patterns using different </w:t>
                      </w:r>
                      <w:r w:rsidRPr="00A51DC4">
                        <w:rPr>
                          <w:rFonts w:ascii="Comic Sans MS" w:hAnsi="Comic Sans MS"/>
                          <w:sz w:val="18"/>
                        </w:rPr>
                        <w:t xml:space="preserve">textures to create effect.  </w:t>
                      </w:r>
                    </w:p>
                    <w:p w:rsidR="00A51DC4" w:rsidRPr="00A51DC4" w:rsidRDefault="007D429D" w:rsidP="00A51DC4">
                      <w:pPr>
                        <w:rPr>
                          <w:rFonts w:ascii="Comic Sans MS" w:hAnsi="Comic Sans MS"/>
                          <w:b/>
                          <w:sz w:val="24"/>
                          <w:u w:val="single"/>
                        </w:rPr>
                      </w:pPr>
                      <w:r w:rsidRPr="007D429D">
                        <w:rPr>
                          <w:rFonts w:ascii="Comic Sans MS" w:hAnsi="Comic Sans MS"/>
                          <w:b/>
                          <w:sz w:val="24"/>
                        </w:rPr>
                        <w:t>DT</w:t>
                      </w:r>
                      <w:r>
                        <w:rPr>
                          <w:rFonts w:ascii="Comic Sans MS" w:hAnsi="Comic Sans MS"/>
                          <w:b/>
                          <w:sz w:val="24"/>
                        </w:rPr>
                        <w:t xml:space="preserve"> - </w:t>
                      </w:r>
                      <w:r w:rsidR="00A51DC4" w:rsidRPr="007D429D">
                        <w:rPr>
                          <w:rFonts w:ascii="Comic Sans MS" w:hAnsi="Comic Sans MS"/>
                          <w:sz w:val="18"/>
                          <w:szCs w:val="18"/>
                        </w:rPr>
                        <w:t>This</w:t>
                      </w:r>
                      <w:r w:rsidR="00A51DC4" w:rsidRPr="00A51DC4">
                        <w:rPr>
                          <w:rFonts w:ascii="Comic Sans MS" w:hAnsi="Comic Sans MS"/>
                          <w:sz w:val="18"/>
                          <w:szCs w:val="18"/>
                        </w:rPr>
                        <w:t xml:space="preserve"> term we will be working on a textiles project to design a coat for Vikings to use using modern materials.  We will research the design specifications and functionality of coats that we wear in order to design our coat.  Each design will be critiqued by other members of the class and evaluate the designs.  We will choose one coat to make to learn about different</w:t>
                      </w:r>
                      <w:r w:rsidR="00A51DC4" w:rsidRPr="00AD2D6C">
                        <w:rPr>
                          <w:rFonts w:ascii="Comic Sans MS" w:hAnsi="Comic Sans MS"/>
                          <w:sz w:val="20"/>
                        </w:rPr>
                        <w:t xml:space="preserve"> </w:t>
                      </w:r>
                      <w:r w:rsidR="00A51DC4" w:rsidRPr="00F04DB8">
                        <w:rPr>
                          <w:rFonts w:ascii="Comic Sans MS" w:hAnsi="Comic Sans MS"/>
                          <w:sz w:val="18"/>
                        </w:rPr>
                        <w:t>stitching techniques.</w:t>
                      </w:r>
                      <w:bookmarkStart w:id="1" w:name="_GoBack"/>
                      <w:bookmarkEnd w:id="1"/>
                    </w:p>
                    <w:p w:rsidR="00A51DC4" w:rsidRPr="00616213" w:rsidRDefault="00A51DC4" w:rsidP="00A51DC4">
                      <w:pPr>
                        <w:rPr>
                          <w:rFonts w:ascii="Comic Sans MS" w:hAnsi="Comic Sans MS"/>
                          <w:sz w:val="24"/>
                        </w:rPr>
                      </w:pPr>
                    </w:p>
                    <w:p w:rsidR="00A51DC4" w:rsidRPr="00616213" w:rsidRDefault="00A51DC4" w:rsidP="00A51DC4">
                      <w:pPr>
                        <w:rPr>
                          <w:rFonts w:ascii="Comic Sans MS" w:hAnsi="Comic Sans MS"/>
                          <w:b/>
                          <w:sz w:val="24"/>
                        </w:rPr>
                      </w:pPr>
                    </w:p>
                  </w:txbxContent>
                </v:textbox>
              </v:shape>
            </w:pict>
          </mc:Fallback>
        </mc:AlternateContent>
      </w:r>
      <w:r w:rsidR="00F04DB8">
        <w:rPr>
          <w:noProof/>
          <w:lang w:eastAsia="en-GB"/>
        </w:rPr>
        <mc:AlternateContent>
          <mc:Choice Requires="wps">
            <w:drawing>
              <wp:anchor distT="0" distB="0" distL="114300" distR="114300" simplePos="0" relativeHeight="251671552" behindDoc="0" locked="0" layoutInCell="1" allowOverlap="1" wp14:anchorId="71454CC1" wp14:editId="0A9E809A">
                <wp:simplePos x="0" y="0"/>
                <wp:positionH relativeFrom="column">
                  <wp:posOffset>6153150</wp:posOffset>
                </wp:positionH>
                <wp:positionV relativeFrom="paragraph">
                  <wp:posOffset>581025</wp:posOffset>
                </wp:positionV>
                <wp:extent cx="3514725" cy="13620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362075"/>
                        </a:xfrm>
                        <a:prstGeom prst="rect">
                          <a:avLst/>
                        </a:prstGeom>
                        <a:noFill/>
                        <a:ln w="9525">
                          <a:solidFill>
                            <a:srgbClr val="000000"/>
                          </a:solidFill>
                          <a:miter lim="800000"/>
                          <a:headEnd/>
                          <a:tailEnd/>
                        </a:ln>
                      </wps:spPr>
                      <wps:txbx>
                        <w:txbxContent>
                          <w:p w:rsidR="00616213" w:rsidRDefault="006F0C8F" w:rsidP="00616213">
                            <w:pPr>
                              <w:rPr>
                                <w:rFonts w:ascii="Comic Sans MS" w:hAnsi="Comic Sans MS"/>
                                <w:b/>
                                <w:sz w:val="24"/>
                                <w:u w:val="single"/>
                              </w:rPr>
                            </w:pPr>
                            <w:r w:rsidRPr="000A7B37">
                              <w:rPr>
                                <w:sz w:val="20"/>
                              </w:rPr>
                              <w:t xml:space="preserve"> </w:t>
                            </w:r>
                            <w:r w:rsidR="00354159" w:rsidRPr="000A7B37">
                              <w:rPr>
                                <w:rFonts w:ascii="Comic Sans MS" w:hAnsi="Comic Sans MS"/>
                                <w:b/>
                                <w:sz w:val="24"/>
                                <w:u w:val="single"/>
                              </w:rPr>
                              <w:t>French</w:t>
                            </w:r>
                            <w:r w:rsidR="0025117A">
                              <w:rPr>
                                <w:rFonts w:ascii="Comic Sans MS" w:hAnsi="Comic Sans MS"/>
                                <w:b/>
                                <w:sz w:val="24"/>
                                <w:u w:val="single"/>
                              </w:rPr>
                              <w:t xml:space="preserve"> –</w:t>
                            </w:r>
                            <w:r w:rsidR="00AB313D">
                              <w:rPr>
                                <w:rFonts w:ascii="Comic Sans MS" w:hAnsi="Comic Sans MS"/>
                                <w:b/>
                                <w:sz w:val="24"/>
                                <w:u w:val="single"/>
                              </w:rPr>
                              <w:t xml:space="preserve"> La France et Directions </w:t>
                            </w:r>
                          </w:p>
                          <w:p w:rsidR="00AB313D" w:rsidRPr="00AB313D" w:rsidRDefault="00AB313D" w:rsidP="00616213">
                            <w:pPr>
                              <w:rPr>
                                <w:rFonts w:ascii="Comic Sans MS" w:hAnsi="Comic Sans MS"/>
                                <w:sz w:val="10"/>
                              </w:rPr>
                            </w:pPr>
                            <w:r w:rsidRPr="00AB313D">
                              <w:rPr>
                                <w:rFonts w:ascii="Comic Sans MS" w:hAnsi="Comic Sans MS"/>
                                <w:sz w:val="18"/>
                              </w:rPr>
                              <w:t xml:space="preserve">We will be exploring France and learning about cities and regions of France.  We will also compare </w:t>
                            </w:r>
                            <w:proofErr w:type="spellStart"/>
                            <w:r w:rsidRPr="00AB313D">
                              <w:rPr>
                                <w:rFonts w:ascii="Comic Sans MS" w:hAnsi="Comic Sans MS"/>
                                <w:sz w:val="18"/>
                              </w:rPr>
                              <w:t>Tintwistle</w:t>
                            </w:r>
                            <w:proofErr w:type="spellEnd"/>
                            <w:r w:rsidRPr="00AB313D">
                              <w:rPr>
                                <w:rFonts w:ascii="Comic Sans MS" w:hAnsi="Comic Sans MS"/>
                                <w:sz w:val="18"/>
                              </w:rPr>
                              <w:t xml:space="preserve"> to a village in France.  We will be learning about how to follow and later give directions in French and looking at French maps. We will write a postcard from a village in France.</w:t>
                            </w:r>
                          </w:p>
                          <w:p w:rsidR="00A93DD7" w:rsidRPr="00616213" w:rsidRDefault="00A93DD7" w:rsidP="006F0C8F">
                            <w:pPr>
                              <w:rPr>
                                <w:rFonts w:ascii="Comic Sans MS" w:hAnsi="Comic Sans MS"/>
                                <w:sz w:val="24"/>
                              </w:rPr>
                            </w:pPr>
                          </w:p>
                          <w:p w:rsidR="00354159" w:rsidRPr="00616213" w:rsidRDefault="00354159" w:rsidP="006F0C8F">
                            <w:pPr>
                              <w:rPr>
                                <w:rFonts w:ascii="Comic Sans MS" w:hAnsi="Comic Sans MS"/>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54CC1" id="_x0000_s1027" type="#_x0000_t202" style="position:absolute;margin-left:484.5pt;margin-top:45.75pt;width:276.75pt;height:10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" filled="f">
                <v:textbox>
                  <w:txbxContent>
                    <w:p w:rsidR="00616213" w:rsidRDefault="006F0C8F" w:rsidP="00616213">
                      <w:pPr>
                        <w:rPr>
                          <w:rFonts w:ascii="Comic Sans MS" w:hAnsi="Comic Sans MS"/>
                          <w:b/>
                          <w:sz w:val="24"/>
                          <w:u w:val="single"/>
                        </w:rPr>
                      </w:pPr>
                      <w:r w:rsidRPr="000A7B37">
                        <w:rPr>
                          <w:sz w:val="20"/>
                        </w:rPr>
                        <w:t xml:space="preserve"> </w:t>
                      </w:r>
                      <w:r w:rsidR="00354159" w:rsidRPr="000A7B37">
                        <w:rPr>
                          <w:rFonts w:ascii="Comic Sans MS" w:hAnsi="Comic Sans MS"/>
                          <w:b/>
                          <w:sz w:val="24"/>
                          <w:u w:val="single"/>
                        </w:rPr>
                        <w:t>French</w:t>
                      </w:r>
                      <w:r w:rsidR="0025117A">
                        <w:rPr>
                          <w:rFonts w:ascii="Comic Sans MS" w:hAnsi="Comic Sans MS"/>
                          <w:b/>
                          <w:sz w:val="24"/>
                          <w:u w:val="single"/>
                        </w:rPr>
                        <w:t xml:space="preserve"> –</w:t>
                      </w:r>
                      <w:r w:rsidR="00AB313D">
                        <w:rPr>
                          <w:rFonts w:ascii="Comic Sans MS" w:hAnsi="Comic Sans MS"/>
                          <w:b/>
                          <w:sz w:val="24"/>
                          <w:u w:val="single"/>
                        </w:rPr>
                        <w:t xml:space="preserve"> La France et Directions </w:t>
                      </w:r>
                    </w:p>
                    <w:p w:rsidR="00AB313D" w:rsidRPr="00AB313D" w:rsidRDefault="00AB313D" w:rsidP="00616213">
                      <w:pPr>
                        <w:rPr>
                          <w:rFonts w:ascii="Comic Sans MS" w:hAnsi="Comic Sans MS"/>
                          <w:sz w:val="10"/>
                        </w:rPr>
                      </w:pPr>
                      <w:r w:rsidRPr="00AB313D">
                        <w:rPr>
                          <w:rFonts w:ascii="Comic Sans MS" w:hAnsi="Comic Sans MS"/>
                          <w:sz w:val="18"/>
                        </w:rPr>
                        <w:t xml:space="preserve">We will be exploring France and learning about cities and regions of France.  We will also compare </w:t>
                      </w:r>
                      <w:proofErr w:type="spellStart"/>
                      <w:r w:rsidRPr="00AB313D">
                        <w:rPr>
                          <w:rFonts w:ascii="Comic Sans MS" w:hAnsi="Comic Sans MS"/>
                          <w:sz w:val="18"/>
                        </w:rPr>
                        <w:t>Tintwistle</w:t>
                      </w:r>
                      <w:proofErr w:type="spellEnd"/>
                      <w:r w:rsidRPr="00AB313D">
                        <w:rPr>
                          <w:rFonts w:ascii="Comic Sans MS" w:hAnsi="Comic Sans MS"/>
                          <w:sz w:val="18"/>
                        </w:rPr>
                        <w:t xml:space="preserve"> to a village in France.  We will be learning about how to follow and later give directions in French and looking at French maps. We will write a postcard from a village in France.</w:t>
                      </w:r>
                    </w:p>
                    <w:p w:rsidR="00A93DD7" w:rsidRPr="00616213" w:rsidRDefault="00A93DD7" w:rsidP="006F0C8F">
                      <w:pPr>
                        <w:rPr>
                          <w:rFonts w:ascii="Comic Sans MS" w:hAnsi="Comic Sans MS"/>
                          <w:sz w:val="24"/>
                        </w:rPr>
                      </w:pPr>
                    </w:p>
                    <w:p w:rsidR="00354159" w:rsidRPr="00616213" w:rsidRDefault="00354159" w:rsidP="006F0C8F">
                      <w:pPr>
                        <w:rPr>
                          <w:rFonts w:ascii="Comic Sans MS" w:hAnsi="Comic Sans MS"/>
                          <w:b/>
                          <w:sz w:val="24"/>
                        </w:rPr>
                      </w:pPr>
                    </w:p>
                  </w:txbxContent>
                </v:textbox>
              </v:shape>
            </w:pict>
          </mc:Fallback>
        </mc:AlternateContent>
      </w:r>
      <w:r w:rsidR="00A51DC4">
        <w:rPr>
          <w:noProof/>
          <w:lang w:eastAsia="en-GB"/>
        </w:rPr>
        <mc:AlternateContent>
          <mc:Choice Requires="wps">
            <w:drawing>
              <wp:anchor distT="0" distB="0" distL="114300" distR="114300" simplePos="0" relativeHeight="251673600" behindDoc="0" locked="0" layoutInCell="1" allowOverlap="1" wp14:anchorId="7DB84A6A" wp14:editId="220BC6BC">
                <wp:simplePos x="0" y="0"/>
                <wp:positionH relativeFrom="column">
                  <wp:posOffset>6143625</wp:posOffset>
                </wp:positionH>
                <wp:positionV relativeFrom="paragraph">
                  <wp:posOffset>-685800</wp:posOffset>
                </wp:positionV>
                <wp:extent cx="3524250" cy="11715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71575"/>
                        </a:xfrm>
                        <a:prstGeom prst="rect">
                          <a:avLst/>
                        </a:prstGeom>
                        <a:noFill/>
                        <a:ln w="9525">
                          <a:solidFill>
                            <a:srgbClr val="000000"/>
                          </a:solidFill>
                          <a:miter lim="800000"/>
                          <a:headEnd/>
                          <a:tailEnd/>
                        </a:ln>
                      </wps:spPr>
                      <wps:txbx>
                        <w:txbxContent>
                          <w:p w:rsidR="00616213" w:rsidRPr="00616213" w:rsidRDefault="006F0C8F" w:rsidP="00A93DD7">
                            <w:pPr>
                              <w:rPr>
                                <w:rFonts w:ascii="Comic Sans MS" w:hAnsi="Comic Sans MS"/>
                                <w:b/>
                                <w:sz w:val="28"/>
                                <w:u w:val="single"/>
                              </w:rPr>
                            </w:pPr>
                            <w:r>
                              <w:t xml:space="preserve"> </w:t>
                            </w:r>
                            <w:r w:rsidR="00354159">
                              <w:rPr>
                                <w:rFonts w:ascii="Comic Sans MS" w:hAnsi="Comic Sans MS"/>
                                <w:b/>
                                <w:sz w:val="28"/>
                                <w:u w:val="single"/>
                              </w:rPr>
                              <w:t>PE</w:t>
                            </w:r>
                            <w:r w:rsidR="00286379" w:rsidRPr="007D429D">
                              <w:rPr>
                                <w:rFonts w:ascii="Comic Sans MS" w:hAnsi="Comic Sans MS"/>
                                <w:b/>
                                <w:sz w:val="28"/>
                              </w:rPr>
                              <w:t xml:space="preserve"> </w:t>
                            </w:r>
                            <w:r w:rsidR="00A93DD7" w:rsidRPr="007D429D">
                              <w:rPr>
                                <w:rFonts w:ascii="Comic Sans MS" w:hAnsi="Comic Sans MS"/>
                                <w:b/>
                                <w:sz w:val="28"/>
                              </w:rPr>
                              <w:t xml:space="preserve">– </w:t>
                            </w:r>
                            <w:r w:rsidR="00AB313D">
                              <w:rPr>
                                <w:rFonts w:ascii="Comic Sans MS" w:hAnsi="Comic Sans MS"/>
                                <w:sz w:val="20"/>
                                <w:szCs w:val="20"/>
                              </w:rPr>
                              <w:t>We will learn skills to improve our running, jumping, throwing and catching techniques. We will learn about the rules of cri</w:t>
                            </w:r>
                            <w:r w:rsidR="007D429D">
                              <w:rPr>
                                <w:rFonts w:ascii="Comic Sans MS" w:hAnsi="Comic Sans MS"/>
                                <w:sz w:val="20"/>
                                <w:szCs w:val="20"/>
                              </w:rPr>
                              <w:t>cket and begin to take on score-</w:t>
                            </w:r>
                            <w:r w:rsidR="00AB313D">
                              <w:rPr>
                                <w:rFonts w:ascii="Comic Sans MS" w:hAnsi="Comic Sans MS"/>
                                <w:sz w:val="20"/>
                                <w:szCs w:val="20"/>
                              </w:rPr>
                              <w:t>keeping and umpiring roles.  During athletics we will help to plan and lead the school Sports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84A6A" id="_x0000_s1029" type="#_x0000_t202" style="position:absolute;margin-left:483.75pt;margin-top:-54pt;width:277.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" filled="f">
                <v:textbox>
                  <w:txbxContent>
                    <w:p w:rsidR="00616213" w:rsidRPr="00616213" w:rsidRDefault="006F0C8F" w:rsidP="00A93DD7">
                      <w:pPr>
                        <w:rPr>
                          <w:rFonts w:ascii="Comic Sans MS" w:hAnsi="Comic Sans MS"/>
                          <w:b/>
                          <w:sz w:val="28"/>
                          <w:u w:val="single"/>
                        </w:rPr>
                      </w:pPr>
                      <w:r>
                        <w:t xml:space="preserve"> </w:t>
                      </w:r>
                      <w:r w:rsidR="00354159">
                        <w:rPr>
                          <w:rFonts w:ascii="Comic Sans MS" w:hAnsi="Comic Sans MS"/>
                          <w:b/>
                          <w:sz w:val="28"/>
                          <w:u w:val="single"/>
                        </w:rPr>
                        <w:t>PE</w:t>
                      </w:r>
                      <w:r w:rsidR="00286379" w:rsidRPr="007D429D">
                        <w:rPr>
                          <w:rFonts w:ascii="Comic Sans MS" w:hAnsi="Comic Sans MS"/>
                          <w:b/>
                          <w:sz w:val="28"/>
                        </w:rPr>
                        <w:t xml:space="preserve"> </w:t>
                      </w:r>
                      <w:r w:rsidR="00A93DD7" w:rsidRPr="007D429D">
                        <w:rPr>
                          <w:rFonts w:ascii="Comic Sans MS" w:hAnsi="Comic Sans MS"/>
                          <w:b/>
                          <w:sz w:val="28"/>
                        </w:rPr>
                        <w:t xml:space="preserve">– </w:t>
                      </w:r>
                      <w:r w:rsidR="00AB313D">
                        <w:rPr>
                          <w:rFonts w:ascii="Comic Sans MS" w:hAnsi="Comic Sans MS"/>
                          <w:sz w:val="20"/>
                          <w:szCs w:val="20"/>
                        </w:rPr>
                        <w:t>We will learn skills to improve our running, jumping, throwing and catching techniques. We will learn about the rules of cri</w:t>
                      </w:r>
                      <w:r w:rsidR="007D429D">
                        <w:rPr>
                          <w:rFonts w:ascii="Comic Sans MS" w:hAnsi="Comic Sans MS"/>
                          <w:sz w:val="20"/>
                          <w:szCs w:val="20"/>
                        </w:rPr>
                        <w:t>cket and begin to take on score-</w:t>
                      </w:r>
                      <w:r w:rsidR="00AB313D">
                        <w:rPr>
                          <w:rFonts w:ascii="Comic Sans MS" w:hAnsi="Comic Sans MS"/>
                          <w:sz w:val="20"/>
                          <w:szCs w:val="20"/>
                        </w:rPr>
                        <w:t>keeping and umpiring roles.  During athletics we will help to plan and lead the school Sports Day.</w:t>
                      </w:r>
                    </w:p>
                  </w:txbxContent>
                </v:textbox>
              </v:shape>
            </w:pict>
          </mc:Fallback>
        </mc:AlternateContent>
      </w:r>
      <w:r w:rsidR="00A51DC4">
        <w:rPr>
          <w:noProof/>
          <w:lang w:eastAsia="en-GB"/>
        </w:rPr>
        <mc:AlternateContent>
          <mc:Choice Requires="wps">
            <w:drawing>
              <wp:anchor distT="0" distB="0" distL="114300" distR="114300" simplePos="0" relativeHeight="251663360" behindDoc="0" locked="0" layoutInCell="1" allowOverlap="1" wp14:anchorId="38D3E873" wp14:editId="34894890">
                <wp:simplePos x="0" y="0"/>
                <wp:positionH relativeFrom="column">
                  <wp:posOffset>2257426</wp:posOffset>
                </wp:positionH>
                <wp:positionV relativeFrom="paragraph">
                  <wp:posOffset>-695325</wp:posOffset>
                </wp:positionV>
                <wp:extent cx="3771900" cy="2924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24175"/>
                        </a:xfrm>
                        <a:prstGeom prst="rect">
                          <a:avLst/>
                        </a:prstGeom>
                        <a:noFill/>
                        <a:ln w="9525">
                          <a:solidFill>
                            <a:srgbClr val="000000"/>
                          </a:solidFill>
                          <a:miter lim="800000"/>
                          <a:headEnd/>
                          <a:tailEnd/>
                        </a:ln>
                      </wps:spPr>
                      <wps:txbx>
                        <w:txbxContent>
                          <w:p w:rsidR="00A51DC4" w:rsidRDefault="006F0C8F" w:rsidP="00A51DC4">
                            <w:pPr>
                              <w:rPr>
                                <w:rFonts w:ascii="Comic Sans MS" w:hAnsi="Comic Sans MS"/>
                                <w:sz w:val="18"/>
                              </w:rPr>
                            </w:pPr>
                            <w:r>
                              <w:t xml:space="preserve"> </w:t>
                            </w:r>
                            <w:r w:rsidR="00A93DD7">
                              <w:rPr>
                                <w:rFonts w:ascii="Comic Sans MS" w:hAnsi="Comic Sans MS"/>
                                <w:b/>
                                <w:sz w:val="28"/>
                                <w:u w:val="single"/>
                              </w:rPr>
                              <w:t>Histor</w:t>
                            </w:r>
                            <w:r w:rsidR="00354159">
                              <w:rPr>
                                <w:rFonts w:ascii="Comic Sans MS" w:hAnsi="Comic Sans MS"/>
                                <w:b/>
                                <w:sz w:val="28"/>
                                <w:u w:val="single"/>
                              </w:rPr>
                              <w:t>y</w:t>
                            </w:r>
                            <w:r w:rsidR="007D429D">
                              <w:rPr>
                                <w:rFonts w:ascii="Comic Sans MS" w:hAnsi="Comic Sans MS"/>
                                <w:sz w:val="18"/>
                              </w:rPr>
                              <w:t xml:space="preserve"> </w:t>
                            </w:r>
                            <w:r w:rsidR="007D429D">
                              <w:rPr>
                                <w:rFonts w:ascii="Comic Sans MS" w:hAnsi="Comic Sans MS"/>
                                <w:b/>
                                <w:sz w:val="18"/>
                              </w:rPr>
                              <w:t>-</w:t>
                            </w:r>
                            <w:r w:rsidR="00A93DD7" w:rsidRPr="007D429D">
                              <w:rPr>
                                <w:rFonts w:ascii="Comic Sans MS" w:hAnsi="Comic Sans MS"/>
                                <w:sz w:val="18"/>
                              </w:rPr>
                              <w:t xml:space="preserve"> </w:t>
                            </w:r>
                            <w:r w:rsidR="00AB313D" w:rsidRPr="00AB313D">
                              <w:rPr>
                                <w:rFonts w:ascii="Comic Sans MS" w:hAnsi="Comic Sans MS"/>
                                <w:sz w:val="18"/>
                              </w:rPr>
                              <w:t xml:space="preserve">During this topic we will </w:t>
                            </w:r>
                            <w:r w:rsidR="007D429D">
                              <w:rPr>
                                <w:rFonts w:ascii="Comic Sans MS" w:hAnsi="Comic Sans MS"/>
                                <w:sz w:val="18"/>
                              </w:rPr>
                              <w:t>place</w:t>
                            </w:r>
                            <w:r w:rsidR="00AB313D" w:rsidRPr="00AB313D">
                              <w:rPr>
                                <w:rFonts w:ascii="Comic Sans MS" w:hAnsi="Comic Sans MS"/>
                                <w:sz w:val="18"/>
                              </w:rPr>
                              <w:t xml:space="preserve"> the Anglo-Saxon period within a timeline.  We will be learning about Britain’s settlement by Anglo-Saxon, their invasions, kingdoms and village life. We will move onto the Viking and Anglo-Saxon struggle for the Kingdom of England by re-enacting Viking raids and invasions. We will look at Anglo-Saxon laws and justice.</w:t>
                            </w:r>
                            <w:r w:rsidR="00A51DC4">
                              <w:rPr>
                                <w:rFonts w:ascii="Comic Sans MS" w:hAnsi="Comic Sans MS"/>
                                <w:sz w:val="18"/>
                              </w:rPr>
                              <w:t xml:space="preserve"> </w:t>
                            </w:r>
                          </w:p>
                          <w:p w:rsidR="00AB313D" w:rsidRPr="006C0F1C" w:rsidRDefault="00A93DD7" w:rsidP="00A51DC4">
                            <w:pPr>
                              <w:rPr>
                                <w:rFonts w:ascii="Comic Sans MS" w:hAnsi="Comic Sans MS"/>
                              </w:rPr>
                            </w:pPr>
                            <w:r w:rsidRPr="00A93DD7">
                              <w:rPr>
                                <w:rFonts w:ascii="Comic Sans MS" w:hAnsi="Comic Sans MS" w:cs="Arial"/>
                                <w:b/>
                                <w:sz w:val="28"/>
                                <w:szCs w:val="20"/>
                                <w:u w:val="single"/>
                              </w:rPr>
                              <w:t>Geography</w:t>
                            </w:r>
                            <w:r>
                              <w:rPr>
                                <w:rFonts w:ascii="Comic Sans MS" w:hAnsi="Comic Sans MS" w:cs="Arial"/>
                                <w:sz w:val="20"/>
                                <w:szCs w:val="20"/>
                              </w:rPr>
                              <w:t xml:space="preserve"> </w:t>
                            </w:r>
                            <w:r w:rsidR="00AB313D" w:rsidRPr="00A51DC4">
                              <w:rPr>
                                <w:rFonts w:ascii="Comic Sans MS" w:hAnsi="Comic Sans MS"/>
                                <w:sz w:val="18"/>
                              </w:rPr>
                              <w:t>We will use our knowledge of the UK to map the settlements of Vikings and Anglo Saxons around the UK. We will explore the reasons for why they settled in certain places according to land use and trade links and learn about the different types of settlements formed by Vikings and Anglo Saxons.</w:t>
                            </w:r>
                          </w:p>
                          <w:p w:rsidR="00477AFA" w:rsidRPr="00AB313D" w:rsidRDefault="00477AFA" w:rsidP="00477AFA">
                            <w:pPr>
                              <w:rPr>
                                <w:rFonts w:ascii="Comic Sans MS" w:hAnsi="Comic Sans MS"/>
                                <w:sz w:val="20"/>
                              </w:rPr>
                            </w:pPr>
                          </w:p>
                          <w:p w:rsidR="00354159" w:rsidRPr="00A93DD7" w:rsidRDefault="00354159" w:rsidP="006F0C8F">
                            <w:pPr>
                              <w:rPr>
                                <w:rFonts w:ascii="Comic Sans MS" w:hAnsi="Comic Sans M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3E873" id="_x0000_s1030" type="#_x0000_t202" style="position:absolute;margin-left:177.75pt;margin-top:-54.75pt;width:297pt;height:2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" filled="f">
                <v:textbox>
                  <w:txbxContent>
                    <w:p w:rsidR="00A51DC4" w:rsidRDefault="006F0C8F" w:rsidP="00A51DC4">
                      <w:pPr>
                        <w:rPr>
                          <w:rFonts w:ascii="Comic Sans MS" w:hAnsi="Comic Sans MS"/>
                          <w:sz w:val="18"/>
                        </w:rPr>
                      </w:pPr>
                      <w:r>
                        <w:t xml:space="preserve"> </w:t>
                      </w:r>
                      <w:r w:rsidR="00A93DD7">
                        <w:rPr>
                          <w:rFonts w:ascii="Comic Sans MS" w:hAnsi="Comic Sans MS"/>
                          <w:b/>
                          <w:sz w:val="28"/>
                          <w:u w:val="single"/>
                        </w:rPr>
                        <w:t>Histor</w:t>
                      </w:r>
                      <w:r w:rsidR="00354159">
                        <w:rPr>
                          <w:rFonts w:ascii="Comic Sans MS" w:hAnsi="Comic Sans MS"/>
                          <w:b/>
                          <w:sz w:val="28"/>
                          <w:u w:val="single"/>
                        </w:rPr>
                        <w:t>y</w:t>
                      </w:r>
                      <w:r w:rsidR="007D429D">
                        <w:rPr>
                          <w:rFonts w:ascii="Comic Sans MS" w:hAnsi="Comic Sans MS"/>
                          <w:sz w:val="18"/>
                        </w:rPr>
                        <w:t xml:space="preserve"> </w:t>
                      </w:r>
                      <w:r w:rsidR="007D429D">
                        <w:rPr>
                          <w:rFonts w:ascii="Comic Sans MS" w:hAnsi="Comic Sans MS"/>
                          <w:b/>
                          <w:sz w:val="18"/>
                        </w:rPr>
                        <w:t>-</w:t>
                      </w:r>
                      <w:r w:rsidR="00A93DD7" w:rsidRPr="007D429D">
                        <w:rPr>
                          <w:rFonts w:ascii="Comic Sans MS" w:hAnsi="Comic Sans MS"/>
                          <w:sz w:val="18"/>
                        </w:rPr>
                        <w:t xml:space="preserve"> </w:t>
                      </w:r>
                      <w:r w:rsidR="00AB313D" w:rsidRPr="00AB313D">
                        <w:rPr>
                          <w:rFonts w:ascii="Comic Sans MS" w:hAnsi="Comic Sans MS"/>
                          <w:sz w:val="18"/>
                        </w:rPr>
                        <w:t xml:space="preserve">During this topic we will </w:t>
                      </w:r>
                      <w:r w:rsidR="007D429D">
                        <w:rPr>
                          <w:rFonts w:ascii="Comic Sans MS" w:hAnsi="Comic Sans MS"/>
                          <w:sz w:val="18"/>
                        </w:rPr>
                        <w:t>place</w:t>
                      </w:r>
                      <w:r w:rsidR="00AB313D" w:rsidRPr="00AB313D">
                        <w:rPr>
                          <w:rFonts w:ascii="Comic Sans MS" w:hAnsi="Comic Sans MS"/>
                          <w:sz w:val="18"/>
                        </w:rPr>
                        <w:t xml:space="preserve"> the Anglo-Saxon period within a timeline.  We will be learning about Britain’s settlement by Anglo-Saxon, their invasions, kingdoms and village life. We will move onto the Viking and Anglo-Saxon struggle for the Kingdom of England by re-enacting Viking raids and invasions. We will look at Anglo-Saxon laws and justice.</w:t>
                      </w:r>
                      <w:r w:rsidR="00A51DC4">
                        <w:rPr>
                          <w:rFonts w:ascii="Comic Sans MS" w:hAnsi="Comic Sans MS"/>
                          <w:sz w:val="18"/>
                        </w:rPr>
                        <w:t xml:space="preserve"> </w:t>
                      </w:r>
                    </w:p>
                    <w:p w:rsidR="00AB313D" w:rsidRPr="006C0F1C" w:rsidRDefault="00A93DD7" w:rsidP="00A51DC4">
                      <w:pPr>
                        <w:rPr>
                          <w:rFonts w:ascii="Comic Sans MS" w:hAnsi="Comic Sans MS"/>
                        </w:rPr>
                      </w:pPr>
                      <w:r w:rsidRPr="00A93DD7">
                        <w:rPr>
                          <w:rFonts w:ascii="Comic Sans MS" w:hAnsi="Comic Sans MS" w:cs="Arial"/>
                          <w:b/>
                          <w:sz w:val="28"/>
                          <w:szCs w:val="20"/>
                          <w:u w:val="single"/>
                        </w:rPr>
                        <w:t>Geography</w:t>
                      </w:r>
                      <w:r>
                        <w:rPr>
                          <w:rFonts w:ascii="Comic Sans MS" w:hAnsi="Comic Sans MS" w:cs="Arial"/>
                          <w:sz w:val="20"/>
                          <w:szCs w:val="20"/>
                        </w:rPr>
                        <w:t xml:space="preserve"> </w:t>
                      </w:r>
                      <w:r w:rsidR="00AB313D" w:rsidRPr="00A51DC4">
                        <w:rPr>
                          <w:rFonts w:ascii="Comic Sans MS" w:hAnsi="Comic Sans MS"/>
                          <w:sz w:val="18"/>
                        </w:rPr>
                        <w:t>We will use our knowledge of the UK to map the settlements of Vikings and Anglo Saxons around the UK. We will explore the reasons for why they settled in certain places according to land use and trade links and learn about the different types of settlements formed by Vikings and Anglo Saxons.</w:t>
                      </w:r>
                    </w:p>
                    <w:p w:rsidR="00477AFA" w:rsidRPr="00AB313D" w:rsidRDefault="00477AFA" w:rsidP="00477AFA">
                      <w:pPr>
                        <w:rPr>
                          <w:rFonts w:ascii="Comic Sans MS" w:hAnsi="Comic Sans MS"/>
                          <w:sz w:val="20"/>
                        </w:rPr>
                      </w:pPr>
                    </w:p>
                    <w:p w:rsidR="00354159" w:rsidRPr="00A93DD7" w:rsidRDefault="00354159" w:rsidP="006F0C8F">
                      <w:pPr>
                        <w:rPr>
                          <w:rFonts w:ascii="Comic Sans MS" w:hAnsi="Comic Sans MS" w:cs="Arial"/>
                          <w:sz w:val="20"/>
                          <w:szCs w:val="20"/>
                        </w:rPr>
                      </w:pPr>
                    </w:p>
                  </w:txbxContent>
                </v:textbox>
              </v:shape>
            </w:pict>
          </mc:Fallback>
        </mc:AlternateContent>
      </w:r>
      <w:r w:rsidR="00A51DC4">
        <w:rPr>
          <w:noProof/>
          <w:lang w:eastAsia="en-GB"/>
        </w:rPr>
        <mc:AlternateContent>
          <mc:Choice Requires="wps">
            <w:drawing>
              <wp:anchor distT="0" distB="0" distL="114300" distR="114300" simplePos="0" relativeHeight="251669504" behindDoc="0" locked="0" layoutInCell="1" allowOverlap="1" wp14:anchorId="2534EC1E" wp14:editId="7A52FA5C">
                <wp:simplePos x="0" y="0"/>
                <wp:positionH relativeFrom="column">
                  <wp:posOffset>2228850</wp:posOffset>
                </wp:positionH>
                <wp:positionV relativeFrom="paragraph">
                  <wp:posOffset>4267201</wp:posOffset>
                </wp:positionV>
                <wp:extent cx="2552700" cy="21907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190750"/>
                        </a:xfrm>
                        <a:prstGeom prst="rect">
                          <a:avLst/>
                        </a:prstGeom>
                        <a:noFill/>
                        <a:ln w="9525">
                          <a:solidFill>
                            <a:srgbClr val="000000"/>
                          </a:solidFill>
                          <a:miter lim="800000"/>
                          <a:headEnd/>
                          <a:tailEnd/>
                        </a:ln>
                      </wps:spPr>
                      <wps:txbx>
                        <w:txbxContent>
                          <w:p w:rsidR="00E4476D" w:rsidRDefault="006F0C8F" w:rsidP="006F0C8F">
                            <w:pPr>
                              <w:rPr>
                                <w:rFonts w:ascii="Comic Sans MS" w:hAnsi="Comic Sans MS"/>
                                <w:sz w:val="20"/>
                              </w:rPr>
                            </w:pPr>
                            <w:r>
                              <w:t xml:space="preserve"> </w:t>
                            </w:r>
                            <w:r w:rsidR="00354159">
                              <w:rPr>
                                <w:rFonts w:ascii="Comic Sans MS" w:hAnsi="Comic Sans MS"/>
                                <w:b/>
                                <w:sz w:val="28"/>
                                <w:u w:val="single"/>
                              </w:rPr>
                              <w:t>PSHE</w:t>
                            </w:r>
                            <w:r w:rsidR="00286379">
                              <w:rPr>
                                <w:rFonts w:ascii="Comic Sans MS" w:hAnsi="Comic Sans MS"/>
                                <w:b/>
                                <w:sz w:val="28"/>
                                <w:u w:val="single"/>
                              </w:rPr>
                              <w:t xml:space="preserve"> – </w:t>
                            </w:r>
                            <w:r w:rsidR="00E4476D" w:rsidRPr="00E4476D">
                              <w:rPr>
                                <w:rFonts w:ascii="Comic Sans MS" w:hAnsi="Comic Sans MS"/>
                                <w:b/>
                                <w:sz w:val="20"/>
                                <w:u w:val="single"/>
                              </w:rPr>
                              <w:t>Being Safe</w:t>
                            </w:r>
                            <w:r w:rsidR="00E4476D">
                              <w:rPr>
                                <w:rFonts w:ascii="Comic Sans MS" w:hAnsi="Comic Sans MS"/>
                                <w:b/>
                                <w:sz w:val="20"/>
                                <w:u w:val="single"/>
                              </w:rPr>
                              <w:t xml:space="preserve"> </w:t>
                            </w:r>
                            <w:r w:rsidR="00E4476D" w:rsidRPr="00A51DC4">
                              <w:rPr>
                                <w:rFonts w:ascii="Comic Sans MS" w:hAnsi="Comic Sans MS"/>
                                <w:sz w:val="18"/>
                              </w:rPr>
                              <w:t>We will be exploring how to recognise, predict and assess risks in different situations and explaining how rules can keep us safe.</w:t>
                            </w:r>
                          </w:p>
                          <w:p w:rsidR="00627F34" w:rsidRPr="00E4476D" w:rsidRDefault="00E4476D" w:rsidP="006F0C8F">
                            <w:pPr>
                              <w:rPr>
                                <w:rFonts w:ascii="Comic Sans MS" w:hAnsi="Comic Sans MS"/>
                                <w:sz w:val="20"/>
                              </w:rPr>
                            </w:pPr>
                            <w:r w:rsidRPr="00E4476D">
                              <w:rPr>
                                <w:rFonts w:ascii="Comic Sans MS" w:hAnsi="Comic Sans MS"/>
                                <w:b/>
                                <w:sz w:val="20"/>
                                <w:u w:val="single"/>
                              </w:rPr>
                              <w:t xml:space="preserve">Growing </w:t>
                            </w:r>
                            <w:proofErr w:type="gramStart"/>
                            <w:r w:rsidRPr="00E4476D">
                              <w:rPr>
                                <w:rFonts w:ascii="Comic Sans MS" w:hAnsi="Comic Sans MS"/>
                                <w:b/>
                                <w:sz w:val="20"/>
                                <w:u w:val="single"/>
                              </w:rPr>
                              <w:t>Up</w:t>
                            </w:r>
                            <w:r w:rsidRPr="00E4476D">
                              <w:rPr>
                                <w:rFonts w:ascii="Comic Sans MS" w:hAnsi="Comic Sans MS"/>
                                <w:b/>
                                <w:sz w:val="20"/>
                              </w:rPr>
                              <w:t xml:space="preserve"> </w:t>
                            </w:r>
                            <w:r w:rsidRPr="00A51DC4">
                              <w:rPr>
                                <w:rFonts w:ascii="Comic Sans MS" w:hAnsi="Comic Sans MS"/>
                                <w:sz w:val="18"/>
                              </w:rPr>
                              <w:t>We</w:t>
                            </w:r>
                            <w:proofErr w:type="gramEnd"/>
                            <w:r w:rsidRPr="00A51DC4">
                              <w:rPr>
                                <w:rFonts w:ascii="Comic Sans MS" w:hAnsi="Comic Sans MS"/>
                                <w:sz w:val="18"/>
                              </w:rPr>
                              <w:t xml:space="preserve"> will exploring how images in the media and online do not always reflect reality and identify different pressures and influences.  We will also be understanding what puberty and human reproduction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4EC1E" id="_x0000_s1031" type="#_x0000_t202" style="position:absolute;margin-left:175.5pt;margin-top:336pt;width:201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" filled="f">
                <v:textbox>
                  <w:txbxContent>
                    <w:p w:rsidR="00E4476D" w:rsidRDefault="006F0C8F" w:rsidP="006F0C8F">
                      <w:pPr>
                        <w:rPr>
                          <w:rFonts w:ascii="Comic Sans MS" w:hAnsi="Comic Sans MS"/>
                          <w:sz w:val="20"/>
                        </w:rPr>
                      </w:pPr>
                      <w:r>
                        <w:t xml:space="preserve"> </w:t>
                      </w:r>
                      <w:r w:rsidR="00354159">
                        <w:rPr>
                          <w:rFonts w:ascii="Comic Sans MS" w:hAnsi="Comic Sans MS"/>
                          <w:b/>
                          <w:sz w:val="28"/>
                          <w:u w:val="single"/>
                        </w:rPr>
                        <w:t>PSHE</w:t>
                      </w:r>
                      <w:r w:rsidR="00286379">
                        <w:rPr>
                          <w:rFonts w:ascii="Comic Sans MS" w:hAnsi="Comic Sans MS"/>
                          <w:b/>
                          <w:sz w:val="28"/>
                          <w:u w:val="single"/>
                        </w:rPr>
                        <w:t xml:space="preserve"> – </w:t>
                      </w:r>
                      <w:r w:rsidR="00E4476D" w:rsidRPr="00E4476D">
                        <w:rPr>
                          <w:rFonts w:ascii="Comic Sans MS" w:hAnsi="Comic Sans MS"/>
                          <w:b/>
                          <w:sz w:val="20"/>
                          <w:u w:val="single"/>
                        </w:rPr>
                        <w:t>Being Safe</w:t>
                      </w:r>
                      <w:r w:rsidR="00E4476D">
                        <w:rPr>
                          <w:rFonts w:ascii="Comic Sans MS" w:hAnsi="Comic Sans MS"/>
                          <w:b/>
                          <w:sz w:val="20"/>
                          <w:u w:val="single"/>
                        </w:rPr>
                        <w:t xml:space="preserve"> </w:t>
                      </w:r>
                      <w:r w:rsidR="00E4476D" w:rsidRPr="00A51DC4">
                        <w:rPr>
                          <w:rFonts w:ascii="Comic Sans MS" w:hAnsi="Comic Sans MS"/>
                          <w:sz w:val="18"/>
                        </w:rPr>
                        <w:t>We will be exploring how to recognise, predict and assess risks in different situations and explaining how rules can keep us safe.</w:t>
                      </w:r>
                    </w:p>
                    <w:p w:rsidR="00627F34" w:rsidRPr="00E4476D" w:rsidRDefault="00E4476D" w:rsidP="006F0C8F">
                      <w:pPr>
                        <w:rPr>
                          <w:rFonts w:ascii="Comic Sans MS" w:hAnsi="Comic Sans MS"/>
                          <w:sz w:val="20"/>
                        </w:rPr>
                      </w:pPr>
                      <w:r w:rsidRPr="00E4476D">
                        <w:rPr>
                          <w:rFonts w:ascii="Comic Sans MS" w:hAnsi="Comic Sans MS"/>
                          <w:b/>
                          <w:sz w:val="20"/>
                          <w:u w:val="single"/>
                        </w:rPr>
                        <w:t xml:space="preserve">Growing </w:t>
                      </w:r>
                      <w:proofErr w:type="gramStart"/>
                      <w:r w:rsidRPr="00E4476D">
                        <w:rPr>
                          <w:rFonts w:ascii="Comic Sans MS" w:hAnsi="Comic Sans MS"/>
                          <w:b/>
                          <w:sz w:val="20"/>
                          <w:u w:val="single"/>
                        </w:rPr>
                        <w:t>Up</w:t>
                      </w:r>
                      <w:r w:rsidRPr="00E4476D">
                        <w:rPr>
                          <w:rFonts w:ascii="Comic Sans MS" w:hAnsi="Comic Sans MS"/>
                          <w:b/>
                          <w:sz w:val="20"/>
                        </w:rPr>
                        <w:t xml:space="preserve"> </w:t>
                      </w:r>
                      <w:r w:rsidRPr="00A51DC4">
                        <w:rPr>
                          <w:rFonts w:ascii="Comic Sans MS" w:hAnsi="Comic Sans MS"/>
                          <w:sz w:val="18"/>
                        </w:rPr>
                        <w:t>We</w:t>
                      </w:r>
                      <w:proofErr w:type="gramEnd"/>
                      <w:r w:rsidRPr="00A51DC4">
                        <w:rPr>
                          <w:rFonts w:ascii="Comic Sans MS" w:hAnsi="Comic Sans MS"/>
                          <w:sz w:val="18"/>
                        </w:rPr>
                        <w:t xml:space="preserve"> will exploring how images in the media and online do not always reflect reality and identify different pressures and influences.  We will also be understanding what puberty and human reproduction is.</w:t>
                      </w:r>
                    </w:p>
                  </w:txbxContent>
                </v:textbox>
              </v:shape>
            </w:pict>
          </mc:Fallback>
        </mc:AlternateContent>
      </w:r>
      <w:r w:rsidR="00A51DC4">
        <w:rPr>
          <w:noProof/>
          <w:lang w:eastAsia="en-GB"/>
        </w:rPr>
        <mc:AlternateContent>
          <mc:Choice Requires="wps">
            <w:drawing>
              <wp:anchor distT="0" distB="0" distL="114300" distR="114300" simplePos="0" relativeHeight="251661312" behindDoc="0" locked="0" layoutInCell="1" allowOverlap="1" wp14:anchorId="71C69A7F" wp14:editId="6B21E3C9">
                <wp:simplePos x="0" y="0"/>
                <wp:positionH relativeFrom="column">
                  <wp:posOffset>-733426</wp:posOffset>
                </wp:positionH>
                <wp:positionV relativeFrom="paragraph">
                  <wp:posOffset>-733425</wp:posOffset>
                </wp:positionV>
                <wp:extent cx="2867025" cy="3438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38525"/>
                        </a:xfrm>
                        <a:prstGeom prst="rect">
                          <a:avLst/>
                        </a:prstGeom>
                        <a:noFill/>
                        <a:ln w="9525">
                          <a:solidFill>
                            <a:srgbClr val="000000"/>
                          </a:solidFill>
                          <a:miter lim="800000"/>
                          <a:headEnd/>
                          <a:tailEnd/>
                        </a:ln>
                      </wps:spPr>
                      <wps:txbx>
                        <w:txbxContent>
                          <w:p w:rsidR="00A24C99" w:rsidRPr="00F05650" w:rsidRDefault="00354159" w:rsidP="00A24C99">
                            <w:pPr>
                              <w:jc w:val="center"/>
                              <w:rPr>
                                <w:rFonts w:ascii="Comic Sans MS" w:hAnsi="Comic Sans MS"/>
                                <w:sz w:val="20"/>
                                <w:szCs w:val="20"/>
                                <w:u w:val="single"/>
                              </w:rPr>
                            </w:pPr>
                            <w:r w:rsidRPr="0099437B">
                              <w:rPr>
                                <w:rFonts w:ascii="Comic Sans MS" w:hAnsi="Comic Sans MS"/>
                                <w:b/>
                                <w:sz w:val="28"/>
                                <w:szCs w:val="28"/>
                                <w:u w:val="single"/>
                              </w:rPr>
                              <w:t>Science</w:t>
                            </w:r>
                            <w:r w:rsidR="0099437B">
                              <w:rPr>
                                <w:rFonts w:ascii="Comic Sans MS" w:hAnsi="Comic Sans MS"/>
                                <w:b/>
                                <w:sz w:val="28"/>
                                <w:szCs w:val="28"/>
                                <w:u w:val="single"/>
                              </w:rPr>
                              <w:t xml:space="preserve"> </w:t>
                            </w:r>
                            <w:r w:rsidR="00A24C99" w:rsidRPr="00A24C99">
                              <w:rPr>
                                <w:rFonts w:ascii="Comic Sans MS" w:hAnsi="Comic Sans MS"/>
                                <w:b/>
                                <w:sz w:val="20"/>
                                <w:szCs w:val="20"/>
                                <w:u w:val="single"/>
                              </w:rPr>
                              <w:t>Properties and Changes of Materials (Y5)</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learn to compare and group together everyday materials according to various properties.  </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also investigate what happens when some materials are added to water and how to reverse these changes.  </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use our knowledge of solids, liquids and gases to explore separating mixtures.  </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also investigate why different materials are chosen for various everyday objects.  </w:t>
                            </w:r>
                          </w:p>
                          <w:p w:rsidR="00A24C99" w:rsidRPr="007D429D" w:rsidRDefault="00A24C99" w:rsidP="007D429D">
                            <w:pPr>
                              <w:rPr>
                                <w:rFonts w:ascii="Comic Sans MS" w:hAnsi="Comic Sans MS"/>
                                <w:sz w:val="14"/>
                                <w:szCs w:val="20"/>
                              </w:rPr>
                            </w:pPr>
                            <w:r w:rsidRPr="007D429D">
                              <w:rPr>
                                <w:rFonts w:ascii="Comic Sans MS" w:hAnsi="Comic Sans MS"/>
                                <w:sz w:val="18"/>
                                <w:szCs w:val="20"/>
                              </w:rPr>
                              <w:t xml:space="preserve">Some of our investigations will explore how new materials are sometimes created after a change and whether these changes are reversible or irreversible. </w:t>
                            </w:r>
                          </w:p>
                          <w:p w:rsidR="00A93DD7" w:rsidRPr="00A24C99" w:rsidRDefault="00A93DD7" w:rsidP="00477AFA">
                            <w:pPr>
                              <w:suppressAutoHyphens/>
                              <w:jc w:val="center"/>
                              <w:rPr>
                                <w:rFonts w:ascii="Comic Sans MS" w:hAnsi="Comic Sans MS"/>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69A7F" id="_x0000_s1032" type="#_x0000_t202" style="position:absolute;margin-left:-57.75pt;margin-top:-57.75pt;width:225.75pt;height:2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" filled="f">
                <v:textbox>
                  <w:txbxContent>
                    <w:p w:rsidR="00A24C99" w:rsidRPr="00F05650" w:rsidRDefault="00354159" w:rsidP="00A24C99">
                      <w:pPr>
                        <w:jc w:val="center"/>
                        <w:rPr>
                          <w:rFonts w:ascii="Comic Sans MS" w:hAnsi="Comic Sans MS"/>
                          <w:sz w:val="20"/>
                          <w:szCs w:val="20"/>
                          <w:u w:val="single"/>
                        </w:rPr>
                      </w:pPr>
                      <w:r w:rsidRPr="0099437B">
                        <w:rPr>
                          <w:rFonts w:ascii="Comic Sans MS" w:hAnsi="Comic Sans MS"/>
                          <w:b/>
                          <w:sz w:val="28"/>
                          <w:szCs w:val="28"/>
                          <w:u w:val="single"/>
                        </w:rPr>
                        <w:t>Science</w:t>
                      </w:r>
                      <w:r w:rsidR="0099437B">
                        <w:rPr>
                          <w:rFonts w:ascii="Comic Sans MS" w:hAnsi="Comic Sans MS"/>
                          <w:b/>
                          <w:sz w:val="28"/>
                          <w:szCs w:val="28"/>
                          <w:u w:val="single"/>
                        </w:rPr>
                        <w:t xml:space="preserve"> </w:t>
                      </w:r>
                      <w:r w:rsidR="00A24C99" w:rsidRPr="00A24C99">
                        <w:rPr>
                          <w:rFonts w:ascii="Comic Sans MS" w:hAnsi="Comic Sans MS"/>
                          <w:b/>
                          <w:sz w:val="20"/>
                          <w:szCs w:val="20"/>
                          <w:u w:val="single"/>
                        </w:rPr>
                        <w:t>Properties and Changes of Materials (Y5)</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learn to compare and group together everyday materials according to various properties.  </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also investigate what happens when some materials are added to water and how to reverse these changes.  </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use our knowledge of solids, liquids and gases to explore separating mixtures.  </w:t>
                      </w:r>
                    </w:p>
                    <w:p w:rsidR="007D429D" w:rsidRDefault="00A24C99" w:rsidP="007D429D">
                      <w:pPr>
                        <w:spacing w:after="0"/>
                        <w:rPr>
                          <w:rFonts w:ascii="Comic Sans MS" w:hAnsi="Comic Sans MS"/>
                          <w:sz w:val="18"/>
                          <w:szCs w:val="20"/>
                        </w:rPr>
                      </w:pPr>
                      <w:r w:rsidRPr="007D429D">
                        <w:rPr>
                          <w:rFonts w:ascii="Comic Sans MS" w:hAnsi="Comic Sans MS"/>
                          <w:sz w:val="18"/>
                          <w:szCs w:val="20"/>
                        </w:rPr>
                        <w:t xml:space="preserve">We will also investigate why different materials are chosen for various everyday objects.  </w:t>
                      </w:r>
                    </w:p>
                    <w:p w:rsidR="00A24C99" w:rsidRPr="007D429D" w:rsidRDefault="00A24C99" w:rsidP="007D429D">
                      <w:pPr>
                        <w:rPr>
                          <w:rFonts w:ascii="Comic Sans MS" w:hAnsi="Comic Sans MS"/>
                          <w:sz w:val="14"/>
                          <w:szCs w:val="20"/>
                        </w:rPr>
                      </w:pPr>
                      <w:r w:rsidRPr="007D429D">
                        <w:rPr>
                          <w:rFonts w:ascii="Comic Sans MS" w:hAnsi="Comic Sans MS"/>
                          <w:sz w:val="18"/>
                          <w:szCs w:val="20"/>
                        </w:rPr>
                        <w:t xml:space="preserve">Some of our investigations will explore how new materials are sometimes created after a change and whether these changes are reversible or irreversible. </w:t>
                      </w:r>
                    </w:p>
                    <w:p w:rsidR="00A93DD7" w:rsidRPr="00A24C99" w:rsidRDefault="00A93DD7" w:rsidP="00477AFA">
                      <w:pPr>
                        <w:suppressAutoHyphens/>
                        <w:jc w:val="center"/>
                        <w:rPr>
                          <w:rFonts w:ascii="Comic Sans MS" w:hAnsi="Comic Sans MS"/>
                          <w:sz w:val="16"/>
                          <w:szCs w:val="20"/>
                        </w:rPr>
                      </w:pPr>
                    </w:p>
                  </w:txbxContent>
                </v:textbox>
              </v:shape>
            </w:pict>
          </mc:Fallback>
        </mc:AlternateContent>
      </w:r>
      <w:r w:rsidR="00A51DC4">
        <w:rPr>
          <w:noProof/>
          <w:lang w:eastAsia="en-GB"/>
        </w:rPr>
        <mc:AlternateContent>
          <mc:Choice Requires="wps">
            <w:drawing>
              <wp:anchor distT="0" distB="0" distL="114300" distR="114300" simplePos="0" relativeHeight="251675648" behindDoc="0" locked="0" layoutInCell="1" allowOverlap="1" wp14:anchorId="57C174EB" wp14:editId="33AF4B8A">
                <wp:simplePos x="0" y="0"/>
                <wp:positionH relativeFrom="column">
                  <wp:posOffset>-723900</wp:posOffset>
                </wp:positionH>
                <wp:positionV relativeFrom="paragraph">
                  <wp:posOffset>2809875</wp:posOffset>
                </wp:positionV>
                <wp:extent cx="2847975" cy="14668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66850"/>
                        </a:xfrm>
                        <a:prstGeom prst="rect">
                          <a:avLst/>
                        </a:prstGeom>
                        <a:noFill/>
                        <a:ln w="9525">
                          <a:solidFill>
                            <a:srgbClr val="000000"/>
                          </a:solidFill>
                          <a:miter lim="800000"/>
                          <a:headEnd/>
                          <a:tailEnd/>
                        </a:ln>
                      </wps:spPr>
                      <wps:txbx>
                        <w:txbxContent>
                          <w:p w:rsidR="00AB313D" w:rsidRPr="00AB313D" w:rsidRDefault="006F0C8F" w:rsidP="00AB313D">
                            <w:pPr>
                              <w:pStyle w:val="NormalWeb"/>
                              <w:rPr>
                                <w:rFonts w:ascii="Comic Sans MS" w:hAnsi="Comic Sans MS"/>
                                <w:sz w:val="20"/>
                                <w:szCs w:val="18"/>
                              </w:rPr>
                            </w:pPr>
                            <w:r w:rsidRPr="00354159">
                              <w:rPr>
                                <w:rFonts w:ascii="Comic Sans MS" w:hAnsi="Comic Sans MS"/>
                                <w:sz w:val="28"/>
                              </w:rPr>
                              <w:t xml:space="preserve"> </w:t>
                            </w:r>
                            <w:r w:rsidR="00354159" w:rsidRPr="00354159">
                              <w:rPr>
                                <w:rFonts w:ascii="Comic Sans MS" w:hAnsi="Comic Sans MS"/>
                                <w:b/>
                                <w:sz w:val="28"/>
                                <w:u w:val="single"/>
                              </w:rPr>
                              <w:t>Music</w:t>
                            </w:r>
                            <w:r w:rsidR="005D7221">
                              <w:rPr>
                                <w:rFonts w:ascii="Comic Sans MS" w:hAnsi="Comic Sans MS"/>
                                <w:b/>
                                <w:sz w:val="28"/>
                                <w:u w:val="single"/>
                              </w:rPr>
                              <w:t>-</w:t>
                            </w:r>
                            <w:r w:rsidR="007A3C66">
                              <w:rPr>
                                <w:rFonts w:ascii="Comic Sans MS" w:hAnsi="Comic Sans MS"/>
                                <w:b/>
                                <w:sz w:val="28"/>
                                <w:u w:val="single"/>
                              </w:rPr>
                              <w:t xml:space="preserve"> </w:t>
                            </w:r>
                            <w:r w:rsidR="00AB313D">
                              <w:rPr>
                                <w:rFonts w:ascii="Comic Sans MS" w:hAnsi="Comic Sans MS"/>
                                <w:b/>
                                <w:sz w:val="20"/>
                                <w:u w:val="single"/>
                              </w:rPr>
                              <w:t xml:space="preserve">Exploring Musical Processes </w:t>
                            </w:r>
                            <w:r w:rsidR="00AB313D" w:rsidRPr="00A51DC4">
                              <w:rPr>
                                <w:rFonts w:ascii="Comic Sans MS" w:hAnsi="Comic Sans MS"/>
                                <w:sz w:val="18"/>
                                <w:szCs w:val="18"/>
                              </w:rPr>
                              <w:t>This unit provides an opportunity for us to develop and demonstrate the musical skills, knowledge and understanding achieved in years 5 and 6. During the unit we will develop an understanding of the process of composing by creating and performing music in response to musical and non-musical</w:t>
                            </w:r>
                            <w:r w:rsidR="00AB313D" w:rsidRPr="00A51DC4">
                              <w:rPr>
                                <w:rFonts w:ascii="Arial Narrow" w:hAnsi="Arial Narrow"/>
                                <w:sz w:val="18"/>
                                <w:szCs w:val="18"/>
                              </w:rPr>
                              <w:t xml:space="preserve"> </w:t>
                            </w:r>
                            <w:r w:rsidR="00AB313D" w:rsidRPr="00A51DC4">
                              <w:rPr>
                                <w:rFonts w:ascii="Comic Sans MS" w:hAnsi="Comic Sans MS"/>
                                <w:sz w:val="18"/>
                                <w:szCs w:val="18"/>
                              </w:rPr>
                              <w:t>stimuli.</w:t>
                            </w:r>
                          </w:p>
                          <w:p w:rsidR="007A3C66" w:rsidRPr="00AB313D" w:rsidRDefault="007A3C66" w:rsidP="0025117A">
                            <w:pPr>
                              <w:rPr>
                                <w:rFonts w:ascii="Comic Sans MS" w:hAnsi="Comic Sans MS"/>
                                <w:sz w:val="20"/>
                              </w:rPr>
                            </w:pPr>
                          </w:p>
                          <w:p w:rsidR="006F0C8F" w:rsidRPr="007A3C66" w:rsidRDefault="006F0C8F" w:rsidP="006F0C8F">
                            <w:pPr>
                              <w:rPr>
                                <w:rFonts w:ascii="Comic Sans MS" w:hAnsi="Comic Sans MS"/>
                                <w:sz w:val="14"/>
                              </w:rPr>
                            </w:pPr>
                          </w:p>
                          <w:p w:rsidR="00354159" w:rsidRPr="007A3C66" w:rsidRDefault="00354159" w:rsidP="006F0C8F">
                            <w:pPr>
                              <w:rPr>
                                <w:rFonts w:ascii="Comic Sans MS" w:hAnsi="Comic Sans MS"/>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174EB" id="_x0000_s1034" type="#_x0000_t202" style="position:absolute;margin-left:-57pt;margin-top:221.25pt;width:224.2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" filled="f">
                <v:textbox>
                  <w:txbxContent>
                    <w:p w:rsidR="00AB313D" w:rsidRPr="00AB313D" w:rsidRDefault="006F0C8F" w:rsidP="00AB313D">
                      <w:pPr>
                        <w:pStyle w:val="NormalWeb"/>
                        <w:rPr>
                          <w:rFonts w:ascii="Comic Sans MS" w:hAnsi="Comic Sans MS"/>
                          <w:sz w:val="20"/>
                          <w:szCs w:val="18"/>
                        </w:rPr>
                      </w:pPr>
                      <w:r w:rsidRPr="00354159">
                        <w:rPr>
                          <w:rFonts w:ascii="Comic Sans MS" w:hAnsi="Comic Sans MS"/>
                          <w:sz w:val="28"/>
                        </w:rPr>
                        <w:t xml:space="preserve"> </w:t>
                      </w:r>
                      <w:r w:rsidR="00354159" w:rsidRPr="00354159">
                        <w:rPr>
                          <w:rFonts w:ascii="Comic Sans MS" w:hAnsi="Comic Sans MS"/>
                          <w:b/>
                          <w:sz w:val="28"/>
                          <w:u w:val="single"/>
                        </w:rPr>
                        <w:t>Music</w:t>
                      </w:r>
                      <w:r w:rsidR="005D7221">
                        <w:rPr>
                          <w:rFonts w:ascii="Comic Sans MS" w:hAnsi="Comic Sans MS"/>
                          <w:b/>
                          <w:sz w:val="28"/>
                          <w:u w:val="single"/>
                        </w:rPr>
                        <w:t>-</w:t>
                      </w:r>
                      <w:r w:rsidR="007A3C66">
                        <w:rPr>
                          <w:rFonts w:ascii="Comic Sans MS" w:hAnsi="Comic Sans MS"/>
                          <w:b/>
                          <w:sz w:val="28"/>
                          <w:u w:val="single"/>
                        </w:rPr>
                        <w:t xml:space="preserve"> </w:t>
                      </w:r>
                      <w:r w:rsidR="00AB313D">
                        <w:rPr>
                          <w:rFonts w:ascii="Comic Sans MS" w:hAnsi="Comic Sans MS"/>
                          <w:b/>
                          <w:sz w:val="20"/>
                          <w:u w:val="single"/>
                        </w:rPr>
                        <w:t xml:space="preserve">Exploring Musical Processes </w:t>
                      </w:r>
                      <w:r w:rsidR="00AB313D" w:rsidRPr="00A51DC4">
                        <w:rPr>
                          <w:rFonts w:ascii="Comic Sans MS" w:hAnsi="Comic Sans MS"/>
                          <w:sz w:val="18"/>
                          <w:szCs w:val="18"/>
                        </w:rPr>
                        <w:t>This unit provides an opportunity for us to develop and demonstrate the musical skills, knowledge and understanding achieved in years 5 and 6.</w:t>
                      </w:r>
                      <w:r w:rsidR="00AB313D" w:rsidRPr="00A51DC4">
                        <w:rPr>
                          <w:rFonts w:ascii="Comic Sans MS" w:hAnsi="Comic Sans MS"/>
                          <w:sz w:val="18"/>
                          <w:szCs w:val="18"/>
                        </w:rPr>
                        <w:t xml:space="preserve"> </w:t>
                      </w:r>
                      <w:r w:rsidR="00AB313D" w:rsidRPr="00A51DC4">
                        <w:rPr>
                          <w:rFonts w:ascii="Comic Sans MS" w:hAnsi="Comic Sans MS"/>
                          <w:sz w:val="18"/>
                          <w:szCs w:val="18"/>
                        </w:rPr>
                        <w:t>During the unit we will develop an understanding of the process of composing by creating and performing music in response to musical and non-musical</w:t>
                      </w:r>
                      <w:r w:rsidR="00AB313D" w:rsidRPr="00A51DC4">
                        <w:rPr>
                          <w:rFonts w:ascii="Arial Narrow" w:hAnsi="Arial Narrow"/>
                          <w:sz w:val="18"/>
                          <w:szCs w:val="18"/>
                        </w:rPr>
                        <w:t xml:space="preserve"> </w:t>
                      </w:r>
                      <w:r w:rsidR="00AB313D" w:rsidRPr="00A51DC4">
                        <w:rPr>
                          <w:rFonts w:ascii="Comic Sans MS" w:hAnsi="Comic Sans MS"/>
                          <w:sz w:val="18"/>
                          <w:szCs w:val="18"/>
                        </w:rPr>
                        <w:t>stimuli.</w:t>
                      </w:r>
                    </w:p>
                    <w:p w:rsidR="007A3C66" w:rsidRPr="00AB313D" w:rsidRDefault="007A3C66" w:rsidP="0025117A">
                      <w:pPr>
                        <w:rPr>
                          <w:rFonts w:ascii="Comic Sans MS" w:hAnsi="Comic Sans MS"/>
                          <w:sz w:val="20"/>
                        </w:rPr>
                      </w:pPr>
                    </w:p>
                    <w:p w:rsidR="006F0C8F" w:rsidRPr="007A3C66" w:rsidRDefault="006F0C8F" w:rsidP="006F0C8F">
                      <w:pPr>
                        <w:rPr>
                          <w:rFonts w:ascii="Comic Sans MS" w:hAnsi="Comic Sans MS"/>
                          <w:sz w:val="14"/>
                        </w:rPr>
                      </w:pPr>
                    </w:p>
                    <w:p w:rsidR="00354159" w:rsidRPr="007A3C66" w:rsidRDefault="00354159" w:rsidP="006F0C8F">
                      <w:pPr>
                        <w:rPr>
                          <w:rFonts w:ascii="Comic Sans MS" w:hAnsi="Comic Sans MS"/>
                          <w:sz w:val="14"/>
                        </w:rPr>
                      </w:pPr>
                    </w:p>
                  </w:txbxContent>
                </v:textbox>
              </v:shape>
            </w:pict>
          </mc:Fallback>
        </mc:AlternateContent>
      </w:r>
      <w:r w:rsidR="0025117A">
        <w:rPr>
          <w:noProof/>
          <w:lang w:eastAsia="en-GB"/>
        </w:rPr>
        <mc:AlternateContent>
          <mc:Choice Requires="wps">
            <w:drawing>
              <wp:anchor distT="0" distB="0" distL="114300" distR="114300" simplePos="0" relativeHeight="251659264" behindDoc="0" locked="0" layoutInCell="1" allowOverlap="1" wp14:anchorId="66F1C3BF" wp14:editId="63EF75B0">
                <wp:simplePos x="0" y="0"/>
                <wp:positionH relativeFrom="column">
                  <wp:posOffset>2105025</wp:posOffset>
                </wp:positionH>
                <wp:positionV relativeFrom="paragraph">
                  <wp:posOffset>2266949</wp:posOffset>
                </wp:positionV>
                <wp:extent cx="4775200" cy="1266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775200" cy="1266825"/>
                        </a:xfrm>
                        <a:prstGeom prst="rect">
                          <a:avLst/>
                        </a:prstGeom>
                        <a:noFill/>
                        <a:ln>
                          <a:noFill/>
                        </a:ln>
                        <a:effectLst/>
                      </wps:spPr>
                      <wps:txbx>
                        <w:txbxContent>
                          <w:p w:rsidR="006F0C8F" w:rsidRPr="0025117A" w:rsidRDefault="0025117A" w:rsidP="006F0C8F">
                            <w:pPr>
                              <w:jc w:val="center"/>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pPr>
                            <w:r w:rsidRPr="0025117A">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t>Invaders &amp; Settlers</w:t>
                            </w:r>
                          </w:p>
                          <w:p w:rsidR="0025117A" w:rsidRPr="0025117A" w:rsidRDefault="0025117A" w:rsidP="006F0C8F">
                            <w:pPr>
                              <w:jc w:val="center"/>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pPr>
                            <w:r w:rsidRPr="0025117A">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t>Vikings and Anglo-Saxons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C3BF" id="Text Box 1" o:spid="_x0000_s1035" type="#_x0000_t202" style="position:absolute;margin-left:165.75pt;margin-top:178.5pt;width:376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" filled="f" stroked="f">
                <v:textbox>
                  <w:txbxContent>
                    <w:p w:rsidR="006F0C8F" w:rsidRPr="0025117A" w:rsidRDefault="0025117A" w:rsidP="006F0C8F">
                      <w:pPr>
                        <w:jc w:val="center"/>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pPr>
                      <w:r w:rsidRPr="0025117A">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t>Invaders &amp; Settlers</w:t>
                      </w:r>
                    </w:p>
                    <w:p w:rsidR="0025117A" w:rsidRPr="0025117A" w:rsidRDefault="0025117A" w:rsidP="006F0C8F">
                      <w:pPr>
                        <w:jc w:val="center"/>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pPr>
                      <w:r w:rsidRPr="0025117A">
                        <w:rPr>
                          <w:rFonts w:ascii="Tempus Sans ITC" w:hAnsi="Tempus Sans ITC"/>
                          <w:b/>
                          <w:sz w:val="56"/>
                          <w:szCs w:val="120"/>
                          <w14:textOutline w14:w="10541" w14:cap="flat" w14:cmpd="sng" w14:algn="ctr">
                            <w14:solidFill>
                              <w14:schemeClr w14:val="accent3">
                                <w14:lumMod w14:val="50000"/>
                              </w14:schemeClr>
                            </w14:solidFill>
                            <w14:prstDash w14:val="solid"/>
                            <w14:round/>
                          </w14:textOutline>
                        </w:rPr>
                        <w:t>Vikings and Anglo-Saxons</w:t>
                      </w:r>
                    </w:p>
                  </w:txbxContent>
                </v:textbox>
              </v:shape>
            </w:pict>
          </mc:Fallback>
        </mc:AlternateContent>
      </w:r>
      <w:r w:rsidR="006F554F">
        <w:rPr>
          <w:noProof/>
          <w:lang w:eastAsia="en-GB"/>
        </w:rPr>
        <mc:AlternateContent>
          <mc:Choice Requires="wps">
            <w:drawing>
              <wp:anchor distT="0" distB="0" distL="114300" distR="114300" simplePos="0" relativeHeight="251667456" behindDoc="0" locked="0" layoutInCell="1" allowOverlap="1" wp14:anchorId="7482D214" wp14:editId="59C22DBE">
                <wp:simplePos x="0" y="0"/>
                <wp:positionH relativeFrom="column">
                  <wp:posOffset>-704850</wp:posOffset>
                </wp:positionH>
                <wp:positionV relativeFrom="paragraph">
                  <wp:posOffset>4362450</wp:posOffset>
                </wp:positionV>
                <wp:extent cx="2828925" cy="21145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114550"/>
                        </a:xfrm>
                        <a:prstGeom prst="rect">
                          <a:avLst/>
                        </a:prstGeom>
                        <a:noFill/>
                        <a:ln w="9525">
                          <a:solidFill>
                            <a:srgbClr val="000000"/>
                          </a:solidFill>
                          <a:miter lim="800000"/>
                          <a:headEnd/>
                          <a:tailEnd/>
                        </a:ln>
                      </wps:spPr>
                      <wps:txbx>
                        <w:txbxContent>
                          <w:p w:rsidR="007D429D" w:rsidRDefault="006F0C8F" w:rsidP="00A51DC4">
                            <w:pPr>
                              <w:rPr>
                                <w:rFonts w:ascii="Comic Sans MS" w:hAnsi="Comic Sans MS"/>
                                <w:sz w:val="18"/>
                                <w:szCs w:val="24"/>
                              </w:rPr>
                            </w:pPr>
                            <w:r>
                              <w:t xml:space="preserve"> </w:t>
                            </w:r>
                            <w:r w:rsidR="00354159">
                              <w:rPr>
                                <w:rFonts w:ascii="Comic Sans MS" w:hAnsi="Comic Sans MS"/>
                                <w:b/>
                                <w:sz w:val="28"/>
                                <w:u w:val="single"/>
                              </w:rPr>
                              <w:t>RE</w:t>
                            </w:r>
                            <w:r w:rsidR="0099437B">
                              <w:rPr>
                                <w:rFonts w:ascii="Comic Sans MS" w:hAnsi="Comic Sans MS"/>
                                <w:b/>
                                <w:sz w:val="28"/>
                                <w:u w:val="single"/>
                              </w:rPr>
                              <w:t xml:space="preserve"> </w:t>
                            </w:r>
                            <w:r w:rsidR="0099437B" w:rsidRPr="007D429D">
                              <w:rPr>
                                <w:rFonts w:ascii="Comic Sans MS" w:hAnsi="Comic Sans MS"/>
                                <w:b/>
                                <w:sz w:val="28"/>
                                <w:u w:val="single"/>
                              </w:rPr>
                              <w:t>–</w:t>
                            </w:r>
                            <w:r w:rsidR="00A51DC4" w:rsidRPr="007D429D">
                              <w:rPr>
                                <w:rFonts w:ascii="Comic Sans MS" w:hAnsi="Comic Sans MS"/>
                                <w:sz w:val="18"/>
                                <w:szCs w:val="24"/>
                                <w:u w:val="single"/>
                              </w:rPr>
                              <w:t xml:space="preserve"> </w:t>
                            </w:r>
                            <w:r w:rsidR="00A51DC4" w:rsidRPr="007D429D">
                              <w:rPr>
                                <w:rFonts w:ascii="Comic Sans MS" w:hAnsi="Comic Sans MS"/>
                                <w:b/>
                                <w:sz w:val="20"/>
                                <w:szCs w:val="24"/>
                                <w:u w:val="single"/>
                              </w:rPr>
                              <w:t>C</w:t>
                            </w:r>
                            <w:r w:rsidR="00A51DC4" w:rsidRPr="00A51DC4">
                              <w:rPr>
                                <w:rFonts w:ascii="Comic Sans MS" w:hAnsi="Comic Sans MS"/>
                                <w:b/>
                                <w:sz w:val="20"/>
                                <w:szCs w:val="24"/>
                                <w:u w:val="single"/>
                              </w:rPr>
                              <w:t>hristianity – Discipleship</w:t>
                            </w:r>
                            <w:r w:rsidR="00A51DC4" w:rsidRPr="007D429D">
                              <w:rPr>
                                <w:rFonts w:ascii="Comic Sans MS" w:hAnsi="Comic Sans MS"/>
                                <w:b/>
                                <w:sz w:val="20"/>
                                <w:szCs w:val="24"/>
                              </w:rPr>
                              <w:t xml:space="preserve"> -</w:t>
                            </w:r>
                            <w:r w:rsidR="00A51DC4">
                              <w:rPr>
                                <w:rFonts w:ascii="Comic Sans MS" w:hAnsi="Comic Sans MS"/>
                                <w:sz w:val="20"/>
                                <w:szCs w:val="24"/>
                              </w:rPr>
                              <w:t xml:space="preserve"> </w:t>
                            </w:r>
                            <w:r w:rsidR="00A51DC4" w:rsidRPr="00A51DC4">
                              <w:rPr>
                                <w:rFonts w:ascii="Comic Sans MS" w:hAnsi="Comic Sans MS"/>
                                <w:sz w:val="18"/>
                                <w:szCs w:val="24"/>
                              </w:rPr>
                              <w:t xml:space="preserve">How does the ‘Sermon on the Mount’ help Christians to follow Jesus? </w:t>
                            </w:r>
                          </w:p>
                          <w:p w:rsidR="007D429D" w:rsidRDefault="00A51DC4" w:rsidP="00A51DC4">
                            <w:pPr>
                              <w:rPr>
                                <w:rFonts w:ascii="Comic Sans MS" w:hAnsi="Comic Sans MS"/>
                                <w:sz w:val="18"/>
                                <w:szCs w:val="24"/>
                              </w:rPr>
                            </w:pPr>
                            <w:r>
                              <w:rPr>
                                <w:rFonts w:ascii="Comic Sans MS" w:hAnsi="Comic Sans MS"/>
                                <w:b/>
                                <w:sz w:val="20"/>
                                <w:szCs w:val="24"/>
                                <w:u w:val="single"/>
                              </w:rPr>
                              <w:t xml:space="preserve">The Kingdom of God and Forgiveness </w:t>
                            </w:r>
                            <w:r>
                              <w:rPr>
                                <w:rFonts w:ascii="Comic Sans MS" w:hAnsi="Comic Sans MS"/>
                                <w:sz w:val="20"/>
                                <w:szCs w:val="24"/>
                              </w:rPr>
                              <w:t xml:space="preserve">- </w:t>
                            </w:r>
                            <w:r w:rsidRPr="00A51DC4">
                              <w:rPr>
                                <w:rFonts w:ascii="Comic Sans MS" w:hAnsi="Comic Sans MS"/>
                                <w:sz w:val="18"/>
                                <w:szCs w:val="24"/>
                              </w:rPr>
                              <w:t xml:space="preserve">How does the local church community seek to bring God’s Kingdom on Earth? </w:t>
                            </w:r>
                          </w:p>
                          <w:p w:rsidR="00A51DC4" w:rsidRPr="00A51DC4" w:rsidRDefault="00A51DC4" w:rsidP="00A51DC4">
                            <w:pPr>
                              <w:rPr>
                                <w:rFonts w:ascii="Comic Sans MS" w:hAnsi="Comic Sans MS"/>
                                <w:sz w:val="18"/>
                                <w:szCs w:val="24"/>
                              </w:rPr>
                            </w:pPr>
                            <w:r w:rsidRPr="00A51DC4">
                              <w:rPr>
                                <w:rFonts w:ascii="Comic Sans MS" w:hAnsi="Comic Sans MS"/>
                                <w:sz w:val="18"/>
                                <w:szCs w:val="24"/>
                              </w:rPr>
                              <w:t>How and why do Christians confess their sins? Who do Christians believe God forgives?</w:t>
                            </w:r>
                          </w:p>
                          <w:p w:rsidR="00354159" w:rsidRPr="00A51DC4" w:rsidRDefault="00354159" w:rsidP="006F0C8F">
                            <w:pPr>
                              <w:rPr>
                                <w:rFonts w:ascii="Comic Sans MS" w:hAnsi="Comic Sans MS"/>
                                <w:sz w:val="1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2D214" id="_x0000_s1035" type="#_x0000_t202" style="position:absolute;margin-left:-55.5pt;margin-top:343.5pt;width:222.7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" filled="f">
                <v:textbox>
                  <w:txbxContent>
                    <w:p w:rsidR="007D429D" w:rsidRDefault="006F0C8F" w:rsidP="00A51DC4">
                      <w:pPr>
                        <w:rPr>
                          <w:rFonts w:ascii="Comic Sans MS" w:hAnsi="Comic Sans MS"/>
                          <w:sz w:val="18"/>
                          <w:szCs w:val="24"/>
                        </w:rPr>
                      </w:pPr>
                      <w:r>
                        <w:t xml:space="preserve"> </w:t>
                      </w:r>
                      <w:r w:rsidR="00354159">
                        <w:rPr>
                          <w:rFonts w:ascii="Comic Sans MS" w:hAnsi="Comic Sans MS"/>
                          <w:b/>
                          <w:sz w:val="28"/>
                          <w:u w:val="single"/>
                        </w:rPr>
                        <w:t>RE</w:t>
                      </w:r>
                      <w:r w:rsidR="0099437B">
                        <w:rPr>
                          <w:rFonts w:ascii="Comic Sans MS" w:hAnsi="Comic Sans MS"/>
                          <w:b/>
                          <w:sz w:val="28"/>
                          <w:u w:val="single"/>
                        </w:rPr>
                        <w:t xml:space="preserve"> </w:t>
                      </w:r>
                      <w:r w:rsidR="0099437B" w:rsidRPr="007D429D">
                        <w:rPr>
                          <w:rFonts w:ascii="Comic Sans MS" w:hAnsi="Comic Sans MS"/>
                          <w:b/>
                          <w:sz w:val="28"/>
                          <w:u w:val="single"/>
                        </w:rPr>
                        <w:t>–</w:t>
                      </w:r>
                      <w:r w:rsidR="00A51DC4" w:rsidRPr="007D429D">
                        <w:rPr>
                          <w:rFonts w:ascii="Comic Sans MS" w:hAnsi="Comic Sans MS"/>
                          <w:sz w:val="18"/>
                          <w:szCs w:val="24"/>
                          <w:u w:val="single"/>
                        </w:rPr>
                        <w:t xml:space="preserve"> </w:t>
                      </w:r>
                      <w:r w:rsidR="00A51DC4" w:rsidRPr="007D429D">
                        <w:rPr>
                          <w:rFonts w:ascii="Comic Sans MS" w:hAnsi="Comic Sans MS"/>
                          <w:b/>
                          <w:sz w:val="20"/>
                          <w:szCs w:val="24"/>
                          <w:u w:val="single"/>
                        </w:rPr>
                        <w:t>C</w:t>
                      </w:r>
                      <w:r w:rsidR="00A51DC4" w:rsidRPr="00A51DC4">
                        <w:rPr>
                          <w:rFonts w:ascii="Comic Sans MS" w:hAnsi="Comic Sans MS"/>
                          <w:b/>
                          <w:sz w:val="20"/>
                          <w:szCs w:val="24"/>
                          <w:u w:val="single"/>
                        </w:rPr>
                        <w:t>hristianity – Discipleship</w:t>
                      </w:r>
                      <w:r w:rsidR="00A51DC4" w:rsidRPr="007D429D">
                        <w:rPr>
                          <w:rFonts w:ascii="Comic Sans MS" w:hAnsi="Comic Sans MS"/>
                          <w:b/>
                          <w:sz w:val="20"/>
                          <w:szCs w:val="24"/>
                        </w:rPr>
                        <w:t xml:space="preserve"> -</w:t>
                      </w:r>
                      <w:r w:rsidR="00A51DC4">
                        <w:rPr>
                          <w:rFonts w:ascii="Comic Sans MS" w:hAnsi="Comic Sans MS"/>
                          <w:sz w:val="20"/>
                          <w:szCs w:val="24"/>
                        </w:rPr>
                        <w:t xml:space="preserve"> </w:t>
                      </w:r>
                      <w:r w:rsidR="00A51DC4" w:rsidRPr="00A51DC4">
                        <w:rPr>
                          <w:rFonts w:ascii="Comic Sans MS" w:hAnsi="Comic Sans MS"/>
                          <w:sz w:val="18"/>
                          <w:szCs w:val="24"/>
                        </w:rPr>
                        <w:t xml:space="preserve">How does the ‘Sermon on the Mount’ help Christians to follow Jesus? </w:t>
                      </w:r>
                    </w:p>
                    <w:p w:rsidR="007D429D" w:rsidRDefault="00A51DC4" w:rsidP="00A51DC4">
                      <w:pPr>
                        <w:rPr>
                          <w:rFonts w:ascii="Comic Sans MS" w:hAnsi="Comic Sans MS"/>
                          <w:sz w:val="18"/>
                          <w:szCs w:val="24"/>
                        </w:rPr>
                      </w:pPr>
                      <w:r>
                        <w:rPr>
                          <w:rFonts w:ascii="Comic Sans MS" w:hAnsi="Comic Sans MS"/>
                          <w:b/>
                          <w:sz w:val="20"/>
                          <w:szCs w:val="24"/>
                          <w:u w:val="single"/>
                        </w:rPr>
                        <w:t xml:space="preserve">The Kingdom of God and Forgiveness </w:t>
                      </w:r>
                      <w:r>
                        <w:rPr>
                          <w:rFonts w:ascii="Comic Sans MS" w:hAnsi="Comic Sans MS"/>
                          <w:sz w:val="20"/>
                          <w:szCs w:val="24"/>
                        </w:rPr>
                        <w:t xml:space="preserve">- </w:t>
                      </w:r>
                      <w:r w:rsidRPr="00A51DC4">
                        <w:rPr>
                          <w:rFonts w:ascii="Comic Sans MS" w:hAnsi="Comic Sans MS"/>
                          <w:sz w:val="18"/>
                          <w:szCs w:val="24"/>
                        </w:rPr>
                        <w:t xml:space="preserve">How does the local church community seek to bring God’s Kingdom on Earth? </w:t>
                      </w:r>
                    </w:p>
                    <w:p w:rsidR="00A51DC4" w:rsidRPr="00A51DC4" w:rsidRDefault="00A51DC4" w:rsidP="00A51DC4">
                      <w:pPr>
                        <w:rPr>
                          <w:rFonts w:ascii="Comic Sans MS" w:hAnsi="Comic Sans MS"/>
                          <w:sz w:val="18"/>
                          <w:szCs w:val="24"/>
                        </w:rPr>
                      </w:pPr>
                      <w:r w:rsidRPr="00A51DC4">
                        <w:rPr>
                          <w:rFonts w:ascii="Comic Sans MS" w:hAnsi="Comic Sans MS"/>
                          <w:sz w:val="18"/>
                          <w:szCs w:val="24"/>
                        </w:rPr>
                        <w:t>How and why do Christians confess their sins? Who do Christians believe God forgives?</w:t>
                      </w:r>
                    </w:p>
                    <w:p w:rsidR="00354159" w:rsidRPr="00A51DC4" w:rsidRDefault="00354159" w:rsidP="006F0C8F">
                      <w:pPr>
                        <w:rPr>
                          <w:rFonts w:ascii="Comic Sans MS" w:hAnsi="Comic Sans MS"/>
                          <w:sz w:val="18"/>
                          <w:szCs w:val="24"/>
                        </w:rPr>
                      </w:pPr>
                    </w:p>
                  </w:txbxContent>
                </v:textbox>
              </v:shape>
            </w:pict>
          </mc:Fallback>
        </mc:AlternateContent>
      </w:r>
    </w:p>
    <w:sectPr w:rsidR="006A55B0" w:rsidSect="006F0C8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7C" w:rsidRDefault="0093727C" w:rsidP="006F0C8F">
      <w:pPr>
        <w:spacing w:after="0" w:line="240" w:lineRule="auto"/>
      </w:pPr>
      <w:r>
        <w:separator/>
      </w:r>
    </w:p>
  </w:endnote>
  <w:endnote w:type="continuationSeparator" w:id="0">
    <w:p w:rsidR="0093727C" w:rsidRDefault="0093727C" w:rsidP="006F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F9" w:rsidRDefault="00C6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F9" w:rsidRDefault="00C67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F9" w:rsidRDefault="00C6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7C" w:rsidRDefault="0093727C" w:rsidP="006F0C8F">
      <w:pPr>
        <w:spacing w:after="0" w:line="240" w:lineRule="auto"/>
      </w:pPr>
      <w:r>
        <w:separator/>
      </w:r>
    </w:p>
  </w:footnote>
  <w:footnote w:type="continuationSeparator" w:id="0">
    <w:p w:rsidR="0093727C" w:rsidRDefault="0093727C" w:rsidP="006F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8F" w:rsidRDefault="00BA070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454376" o:spid="_x0000_s2062" type="#_x0000_t75" style="position:absolute;margin-left:0;margin-top:0;width:1248pt;height:794pt;z-index:-251657216;mso-position-horizontal:center;mso-position-horizontal-relative:margin;mso-position-vertical:center;mso-position-vertical-relative:margin" o:allowincell="f">
          <v:imagedata r:id="rId1" o:title="patter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8F" w:rsidRDefault="00BA070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454377" o:spid="_x0000_s2063" type="#_x0000_t75" style="position:absolute;margin-left:0;margin-top:0;width:1248pt;height:794pt;z-index:-251656192;mso-position-horizontal:center;mso-position-horizontal-relative:margin;mso-position-vertical:center;mso-position-vertical-relative:margin" o:allowincell="f">
          <v:imagedata r:id="rId1" o:title="patter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8F" w:rsidRDefault="00BA070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454375" o:spid="_x0000_s2061" type="#_x0000_t75" style="position:absolute;margin-left:0;margin-top:0;width:1248pt;height:794pt;z-index:-251658240;mso-position-horizontal:center;mso-position-horizontal-relative:margin;mso-position-vertical:center;mso-position-vertical-relative:margin" o:allowincell="f">
          <v:imagedata r:id="rId1" o:title="patter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4D67"/>
    <w:multiLevelType w:val="hybridMultilevel"/>
    <w:tmpl w:val="4EAEF626"/>
    <w:lvl w:ilvl="0" w:tplc="B854277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8F"/>
    <w:rsid w:val="000566B7"/>
    <w:rsid w:val="000A7B37"/>
    <w:rsid w:val="0025117A"/>
    <w:rsid w:val="00286379"/>
    <w:rsid w:val="00354159"/>
    <w:rsid w:val="003D1F55"/>
    <w:rsid w:val="00477AFA"/>
    <w:rsid w:val="004C6637"/>
    <w:rsid w:val="004E007F"/>
    <w:rsid w:val="005253FD"/>
    <w:rsid w:val="0059061F"/>
    <w:rsid w:val="005907B1"/>
    <w:rsid w:val="005D7221"/>
    <w:rsid w:val="00616213"/>
    <w:rsid w:val="00627F34"/>
    <w:rsid w:val="00636603"/>
    <w:rsid w:val="00640F91"/>
    <w:rsid w:val="006938C2"/>
    <w:rsid w:val="006F0C8F"/>
    <w:rsid w:val="006F41E1"/>
    <w:rsid w:val="006F554F"/>
    <w:rsid w:val="007A3C66"/>
    <w:rsid w:val="007D429D"/>
    <w:rsid w:val="0082730C"/>
    <w:rsid w:val="0093727C"/>
    <w:rsid w:val="009433DC"/>
    <w:rsid w:val="0097750B"/>
    <w:rsid w:val="0099437B"/>
    <w:rsid w:val="009C13AE"/>
    <w:rsid w:val="009D3D4D"/>
    <w:rsid w:val="00A24C99"/>
    <w:rsid w:val="00A51DC4"/>
    <w:rsid w:val="00A93DD7"/>
    <w:rsid w:val="00AB313D"/>
    <w:rsid w:val="00AC6E91"/>
    <w:rsid w:val="00BA0702"/>
    <w:rsid w:val="00C676F9"/>
    <w:rsid w:val="00C7662E"/>
    <w:rsid w:val="00CA2EA0"/>
    <w:rsid w:val="00D06988"/>
    <w:rsid w:val="00D2161B"/>
    <w:rsid w:val="00DC3984"/>
    <w:rsid w:val="00DF06BB"/>
    <w:rsid w:val="00E4476D"/>
    <w:rsid w:val="00E822D9"/>
    <w:rsid w:val="00E9759C"/>
    <w:rsid w:val="00EC2E58"/>
    <w:rsid w:val="00F04DB8"/>
    <w:rsid w:val="00F079DE"/>
    <w:rsid w:val="00F9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CF3C7FB"/>
  <w15:docId w15:val="{11748181-77F7-4A24-8D3C-3DB4EEE7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C8F"/>
    <w:rPr>
      <w:rFonts w:ascii="Tahoma" w:hAnsi="Tahoma" w:cs="Tahoma"/>
      <w:sz w:val="16"/>
      <w:szCs w:val="16"/>
    </w:rPr>
  </w:style>
  <w:style w:type="paragraph" w:styleId="Header">
    <w:name w:val="header"/>
    <w:basedOn w:val="Normal"/>
    <w:link w:val="HeaderChar"/>
    <w:uiPriority w:val="99"/>
    <w:unhideWhenUsed/>
    <w:rsid w:val="006F0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8F"/>
  </w:style>
  <w:style w:type="paragraph" w:styleId="Footer">
    <w:name w:val="footer"/>
    <w:basedOn w:val="Normal"/>
    <w:link w:val="FooterChar"/>
    <w:uiPriority w:val="99"/>
    <w:unhideWhenUsed/>
    <w:rsid w:val="006F0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8F"/>
  </w:style>
  <w:style w:type="paragraph" w:styleId="ListParagraph">
    <w:name w:val="List Paragraph"/>
    <w:basedOn w:val="Normal"/>
    <w:uiPriority w:val="34"/>
    <w:qFormat/>
    <w:rsid w:val="005D7221"/>
    <w:pPr>
      <w:ind w:left="720"/>
      <w:contextualSpacing/>
    </w:pPr>
  </w:style>
  <w:style w:type="table" w:styleId="TableGrid">
    <w:name w:val="Table Grid"/>
    <w:basedOn w:val="TableNormal"/>
    <w:uiPriority w:val="59"/>
    <w:rsid w:val="00A9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B31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Becky Lambert</cp:lastModifiedBy>
  <cp:revision>3</cp:revision>
  <dcterms:created xsi:type="dcterms:W3CDTF">2023-04-04T13:18:00Z</dcterms:created>
  <dcterms:modified xsi:type="dcterms:W3CDTF">2023-04-15T17:40:00Z</dcterms:modified>
</cp:coreProperties>
</file>